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F6769A" w:rsidP="00E850F5">
      <w:pPr>
        <w:pStyle w:val="Tekstpodstawowy"/>
        <w:jc w:val="center"/>
        <w:rPr>
          <w:rFonts w:asciiTheme="minorHAnsi" w:hAnsiTheme="minorHAnsi"/>
          <w:b/>
          <w:sz w:val="36"/>
          <w:u w:val="single"/>
        </w:rPr>
      </w:pPr>
      <w:r>
        <w:rPr>
          <w:rFonts w:asciiTheme="minorHAnsi" w:hAnsiTheme="minorHAnsi"/>
          <w:b/>
          <w:sz w:val="36"/>
          <w:u w:val="single"/>
        </w:rPr>
        <w:t xml:space="preserve"> </w:t>
      </w:r>
      <w:r w:rsidR="00E850F5"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w:t>
      </w:r>
      <w:proofErr w:type="spellStart"/>
      <w:r w:rsidR="00FF35B4">
        <w:rPr>
          <w:rFonts w:asciiTheme="minorHAnsi" w:hAnsiTheme="minorHAnsi"/>
          <w:b/>
        </w:rPr>
        <w:t>t.j</w:t>
      </w:r>
      <w:proofErr w:type="spellEnd"/>
      <w:r w:rsidR="00FF35B4">
        <w:rPr>
          <w:rFonts w:asciiTheme="minorHAnsi" w:hAnsiTheme="minorHAnsi"/>
          <w:b/>
        </w:rPr>
        <w:t xml:space="preserve">. </w:t>
      </w:r>
      <w:r w:rsidRPr="0091791C">
        <w:rPr>
          <w:rFonts w:asciiTheme="minorHAnsi" w:hAnsiTheme="minorHAnsi"/>
          <w:b/>
        </w:rPr>
        <w:t>Dz.U. z 201</w:t>
      </w:r>
      <w:r w:rsidR="00EA108A">
        <w:rPr>
          <w:rFonts w:asciiTheme="minorHAnsi" w:hAnsiTheme="minorHAnsi"/>
          <w:b/>
        </w:rPr>
        <w:t>9</w:t>
      </w:r>
      <w:r w:rsidRPr="0091791C">
        <w:rPr>
          <w:rFonts w:asciiTheme="minorHAnsi" w:hAnsiTheme="minorHAnsi"/>
          <w:b/>
        </w:rPr>
        <w:t xml:space="preserve"> r., poz. </w:t>
      </w:r>
      <w:r w:rsidR="00EA108A">
        <w:rPr>
          <w:rFonts w:asciiTheme="minorHAnsi" w:hAnsiTheme="minorHAnsi"/>
          <w:b/>
        </w:rPr>
        <w:t>1843</w:t>
      </w:r>
      <w:r w:rsidRPr="0091791C">
        <w:rPr>
          <w:rFonts w:asciiTheme="minorHAnsi" w:hAnsiTheme="minorHAnsi"/>
          <w:b/>
        </w:rPr>
        <w:t xml:space="preserve">/zwana dalej ustawą </w:t>
      </w:r>
    </w:p>
    <w:p w:rsidR="00E850F5" w:rsidRPr="0091791C" w:rsidRDefault="00160B0F" w:rsidP="001278F7">
      <w:pPr>
        <w:pStyle w:val="Tekstpodstawowy"/>
        <w:jc w:val="center"/>
        <w:rPr>
          <w:rFonts w:asciiTheme="minorHAnsi" w:hAnsiTheme="minorHAnsi"/>
          <w:b/>
        </w:rPr>
      </w:pPr>
      <w:r>
        <w:rPr>
          <w:rFonts w:asciiTheme="minorHAnsi" w:hAnsiTheme="minorHAnsi"/>
          <w:b/>
        </w:rPr>
        <w:t>o wartości poniżej 2</w:t>
      </w:r>
      <w:r w:rsidR="00EA108A">
        <w:rPr>
          <w:rFonts w:asciiTheme="minorHAnsi" w:hAnsiTheme="minorHAnsi"/>
          <w:b/>
        </w:rPr>
        <w:t>14</w:t>
      </w:r>
      <w:r w:rsidR="00E850F5"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xml:space="preserve">: </w:t>
      </w:r>
      <w:r w:rsidR="00EA108A">
        <w:rPr>
          <w:rFonts w:asciiTheme="minorHAnsi" w:hAnsiTheme="minorHAnsi"/>
          <w:lang w:val="de-DE"/>
        </w:rPr>
        <w:t>ZP/3/2020</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w:t>
      </w:r>
      <w:r w:rsidR="00B6023E">
        <w:rPr>
          <w:rFonts w:asciiTheme="minorHAnsi" w:hAnsiTheme="minorHAnsi"/>
          <w:b/>
        </w:rPr>
        <w:t xml:space="preserve"> usługi</w:t>
      </w:r>
      <w:r w:rsidRPr="0091791C">
        <w:rPr>
          <w:rFonts w:asciiTheme="minorHAnsi" w:hAnsiTheme="minorHAnsi"/>
          <w:b/>
        </w:rPr>
        <w:t>:</w:t>
      </w:r>
    </w:p>
    <w:p w:rsidR="009B2C81" w:rsidRDefault="00C87752" w:rsidP="009B2C81">
      <w:pPr>
        <w:jc w:val="center"/>
        <w:rPr>
          <w:rFonts w:eastAsia="Times New Roman" w:cs="Times New Roman"/>
          <w:b/>
          <w:sz w:val="28"/>
          <w:szCs w:val="28"/>
          <w:lang w:eastAsia="ar-SA"/>
        </w:rPr>
      </w:pPr>
      <w:r w:rsidRPr="00C87752">
        <w:rPr>
          <w:rFonts w:eastAsia="Times New Roman" w:cs="Times New Roman"/>
          <w:b/>
          <w:sz w:val="28"/>
          <w:szCs w:val="28"/>
          <w:lang w:eastAsia="ar-SA"/>
        </w:rPr>
        <w:t>„</w:t>
      </w:r>
      <w:r w:rsidR="00FE787E">
        <w:rPr>
          <w:rFonts w:eastAsia="Times New Roman" w:cs="Times New Roman"/>
          <w:b/>
          <w:sz w:val="28"/>
          <w:szCs w:val="28"/>
          <w:lang w:eastAsia="ar-SA"/>
        </w:rPr>
        <w:t>Organizacja dowo</w:t>
      </w:r>
      <w:r w:rsidRPr="00C87752">
        <w:rPr>
          <w:rFonts w:eastAsia="Times New Roman" w:cs="Times New Roman"/>
          <w:b/>
          <w:sz w:val="28"/>
          <w:szCs w:val="28"/>
          <w:lang w:eastAsia="ar-SA"/>
        </w:rPr>
        <w:t>z</w:t>
      </w:r>
      <w:r w:rsidR="00FE787E">
        <w:rPr>
          <w:rFonts w:eastAsia="Times New Roman" w:cs="Times New Roman"/>
          <w:b/>
          <w:sz w:val="28"/>
          <w:szCs w:val="28"/>
          <w:lang w:eastAsia="ar-SA"/>
        </w:rPr>
        <w:t>u dla</w:t>
      </w:r>
      <w:r w:rsidRPr="00C87752">
        <w:rPr>
          <w:rFonts w:eastAsia="Times New Roman" w:cs="Times New Roman"/>
          <w:b/>
          <w:sz w:val="28"/>
          <w:szCs w:val="28"/>
          <w:lang w:eastAsia="ar-SA"/>
        </w:rPr>
        <w:t xml:space="preserve">  </w:t>
      </w:r>
      <w:r w:rsidR="00EA108A">
        <w:rPr>
          <w:rFonts w:eastAsia="Times New Roman" w:cs="Times New Roman"/>
          <w:b/>
          <w:sz w:val="28"/>
          <w:szCs w:val="28"/>
          <w:lang w:eastAsia="ar-SA"/>
        </w:rPr>
        <w:t>uczestników Dziennego Domu Pomocy w Radomyślu Wielkim</w:t>
      </w:r>
      <w:r w:rsidR="009B2C81">
        <w:rPr>
          <w:rFonts w:eastAsia="Times New Roman" w:cs="Times New Roman"/>
          <w:b/>
          <w:sz w:val="28"/>
          <w:szCs w:val="28"/>
          <w:lang w:eastAsia="ar-SA"/>
        </w:rPr>
        <w:t>”</w:t>
      </w:r>
    </w:p>
    <w:p w:rsidR="00901F45" w:rsidRPr="00901F45" w:rsidRDefault="00901F45" w:rsidP="00901F45">
      <w:pPr>
        <w:spacing w:after="0"/>
        <w:jc w:val="center"/>
        <w:rPr>
          <w:rFonts w:eastAsia="Times New Roman" w:cs="Times New Roman"/>
          <w:b/>
          <w:sz w:val="24"/>
          <w:szCs w:val="24"/>
          <w:lang w:eastAsia="ar-SA"/>
        </w:rPr>
      </w:pPr>
      <w:r w:rsidRPr="00901F45">
        <w:rPr>
          <w:rFonts w:eastAsia="Times New Roman" w:cs="Times New Roman"/>
          <w:b/>
          <w:sz w:val="24"/>
          <w:szCs w:val="24"/>
          <w:lang w:eastAsia="ar-SA"/>
        </w:rPr>
        <w:t>w ramach projektu</w:t>
      </w:r>
    </w:p>
    <w:p w:rsidR="00901F45" w:rsidRPr="00901F45" w:rsidRDefault="00901F45" w:rsidP="00901F45">
      <w:pPr>
        <w:spacing w:after="0"/>
        <w:jc w:val="center"/>
        <w:rPr>
          <w:rFonts w:eastAsia="Times New Roman" w:cs="Times New Roman"/>
          <w:b/>
          <w:sz w:val="24"/>
          <w:szCs w:val="24"/>
          <w:lang w:eastAsia="ar-SA"/>
        </w:rPr>
      </w:pPr>
      <w:r w:rsidRPr="00901F45">
        <w:rPr>
          <w:rFonts w:eastAsia="Times New Roman" w:cs="Times New Roman"/>
          <w:b/>
          <w:sz w:val="24"/>
          <w:szCs w:val="24"/>
          <w:lang w:eastAsia="ar-SA"/>
        </w:rPr>
        <w:t xml:space="preserve">„Dzienny Dom Pomocy w Radomyślu Wielkim”, </w:t>
      </w:r>
    </w:p>
    <w:p w:rsidR="00901F45" w:rsidRPr="00901F45" w:rsidRDefault="00901F45" w:rsidP="00901F45">
      <w:pPr>
        <w:spacing w:after="0"/>
        <w:jc w:val="center"/>
        <w:rPr>
          <w:rFonts w:eastAsia="Times New Roman" w:cs="Times New Roman"/>
          <w:b/>
          <w:sz w:val="24"/>
          <w:szCs w:val="24"/>
          <w:lang w:eastAsia="ar-SA"/>
        </w:rPr>
      </w:pPr>
      <w:r w:rsidRPr="00901F45">
        <w:rPr>
          <w:rFonts w:eastAsia="Times New Roman" w:cs="Times New Roman"/>
          <w:b/>
          <w:sz w:val="24"/>
          <w:szCs w:val="24"/>
          <w:lang w:eastAsia="ar-SA"/>
        </w:rPr>
        <w:t xml:space="preserve">Działanie 8.3 Zwiększenie dostępu do usług społecznych i zdrowotnych </w:t>
      </w:r>
    </w:p>
    <w:p w:rsidR="009B2C81" w:rsidRPr="00901F45" w:rsidRDefault="00901F45" w:rsidP="00901F45">
      <w:pPr>
        <w:spacing w:after="0"/>
        <w:jc w:val="center"/>
        <w:rPr>
          <w:rFonts w:eastAsia="Times New Roman" w:cs="Times New Roman"/>
          <w:b/>
          <w:sz w:val="24"/>
          <w:szCs w:val="24"/>
          <w:lang w:eastAsia="ar-SA"/>
        </w:rPr>
      </w:pPr>
      <w:r w:rsidRPr="00901F45">
        <w:rPr>
          <w:rFonts w:eastAsia="Times New Roman" w:cs="Times New Roman"/>
          <w:b/>
          <w:sz w:val="24"/>
          <w:szCs w:val="24"/>
          <w:lang w:eastAsia="ar-SA"/>
        </w:rPr>
        <w:t>w ramach RPO WP na lata 2014-2020.</w:t>
      </w:r>
    </w:p>
    <w:p w:rsidR="00C80942" w:rsidRPr="0049660E" w:rsidRDefault="007F337E">
      <w:pPr>
        <w:rPr>
          <w:b/>
        </w:rPr>
      </w:pPr>
      <w:r w:rsidRPr="0049660E">
        <w:rPr>
          <w:b/>
        </w:rPr>
        <w:t>SIWZ zawiera:</w:t>
      </w:r>
    </w:p>
    <w:p w:rsidR="007F337E" w:rsidRPr="0049660E" w:rsidRDefault="007B28B8" w:rsidP="004F1714">
      <w:pPr>
        <w:pStyle w:val="Akapitzlist"/>
        <w:numPr>
          <w:ilvl w:val="0"/>
          <w:numId w:val="19"/>
        </w:numPr>
      </w:pPr>
      <w:r w:rsidRPr="0049660E">
        <w:t>Instrukcja dla Wykonawców</w:t>
      </w:r>
      <w:r w:rsidR="00FE25C4" w:rsidRPr="0049660E">
        <w:t xml:space="preserve"> – Rozdział I</w:t>
      </w:r>
    </w:p>
    <w:p w:rsidR="007B28B8" w:rsidRPr="0049660E" w:rsidRDefault="007B28B8" w:rsidP="004F1714">
      <w:pPr>
        <w:pStyle w:val="Akapitzlist"/>
        <w:numPr>
          <w:ilvl w:val="0"/>
          <w:numId w:val="19"/>
        </w:numPr>
      </w:pPr>
      <w:r w:rsidRPr="0049660E">
        <w:t xml:space="preserve">Formularz oferty – </w:t>
      </w:r>
      <w:r w:rsidR="00FE25C4" w:rsidRPr="0049660E">
        <w:t>Rozdział II</w:t>
      </w:r>
      <w:r w:rsidR="00FA5073">
        <w:t xml:space="preserve"> </w:t>
      </w:r>
    </w:p>
    <w:p w:rsidR="007B28B8" w:rsidRPr="0049660E" w:rsidRDefault="007B28B8" w:rsidP="004F1714">
      <w:pPr>
        <w:pStyle w:val="Akapitzlist"/>
        <w:numPr>
          <w:ilvl w:val="0"/>
          <w:numId w:val="20"/>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4F1714">
      <w:pPr>
        <w:pStyle w:val="Akapitzlist"/>
        <w:numPr>
          <w:ilvl w:val="0"/>
          <w:numId w:val="20"/>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4F1714">
      <w:pPr>
        <w:pStyle w:val="Akapitzlist"/>
        <w:numPr>
          <w:ilvl w:val="0"/>
          <w:numId w:val="20"/>
        </w:numPr>
        <w:spacing w:after="0" w:line="240" w:lineRule="auto"/>
        <w:jc w:val="both"/>
      </w:pPr>
      <w:r w:rsidRPr="0049660E">
        <w:t xml:space="preserve">Oświadczenie o przynależności lub braku przynależności do grupy kapitałowej – Załącznik nr </w:t>
      </w:r>
      <w:r>
        <w:t>3</w:t>
      </w:r>
    </w:p>
    <w:p w:rsidR="0014029A" w:rsidRDefault="00407E9B" w:rsidP="004F1714">
      <w:pPr>
        <w:pStyle w:val="Akapitzlist"/>
        <w:numPr>
          <w:ilvl w:val="0"/>
          <w:numId w:val="20"/>
        </w:numPr>
        <w:spacing w:after="0" w:line="240" w:lineRule="auto"/>
        <w:jc w:val="both"/>
      </w:pPr>
      <w:r>
        <w:t>Wykaz osób- Załącznik nr 4</w:t>
      </w:r>
    </w:p>
    <w:p w:rsidR="00CC7D86" w:rsidRDefault="00CC7D86" w:rsidP="004F1714">
      <w:pPr>
        <w:pStyle w:val="Akapitzlist"/>
        <w:numPr>
          <w:ilvl w:val="0"/>
          <w:numId w:val="20"/>
        </w:numPr>
        <w:spacing w:after="0" w:line="240" w:lineRule="auto"/>
        <w:jc w:val="both"/>
      </w:pPr>
      <w:r>
        <w:t xml:space="preserve">Wykaz </w:t>
      </w:r>
      <w:r w:rsidR="0047180C">
        <w:t>narzędzi</w:t>
      </w:r>
      <w:r>
        <w:t xml:space="preserve">- </w:t>
      </w:r>
      <w:r w:rsidR="00407E9B">
        <w:t>Załącznik nr 5</w:t>
      </w:r>
    </w:p>
    <w:p w:rsidR="00E45674" w:rsidRPr="0049660E" w:rsidRDefault="00E45674" w:rsidP="004F1714">
      <w:pPr>
        <w:pStyle w:val="Akapitzlist"/>
        <w:numPr>
          <w:ilvl w:val="0"/>
          <w:numId w:val="19"/>
        </w:numPr>
      </w:pPr>
      <w:r w:rsidRPr="0049660E">
        <w:t xml:space="preserve">Projekt umowy – Rozdział </w:t>
      </w:r>
      <w:r w:rsidR="00574175">
        <w:t>I</w:t>
      </w:r>
      <w:r w:rsidR="00407E9B">
        <w:t>II</w:t>
      </w:r>
    </w:p>
    <w:p w:rsidR="00C80942" w:rsidRDefault="00C80942"/>
    <w:p w:rsidR="001278F7" w:rsidRDefault="001278F7">
      <w:r w:rsidRPr="000E753A">
        <w:rPr>
          <w:b/>
        </w:rPr>
        <w:t xml:space="preserve">Specyfikacja istotnych warunków zamówienia została zatwierdzona w dniu </w:t>
      </w:r>
      <w:r w:rsidR="00EA108A">
        <w:rPr>
          <w:b/>
        </w:rPr>
        <w:t>0</w:t>
      </w:r>
      <w:r w:rsidR="00F7641E">
        <w:rPr>
          <w:b/>
        </w:rPr>
        <w:t>4</w:t>
      </w:r>
      <w:r w:rsidR="00EA108A">
        <w:rPr>
          <w:b/>
        </w:rPr>
        <w:t>.0</w:t>
      </w:r>
      <w:r w:rsidR="00F7641E">
        <w:rPr>
          <w:b/>
        </w:rPr>
        <w:t>6</w:t>
      </w:r>
      <w:r w:rsidR="00EA108A">
        <w:rPr>
          <w:b/>
        </w:rPr>
        <w:t>.2020</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9B2C81" w:rsidRDefault="009B2C81"/>
    <w:p w:rsidR="009B2C81" w:rsidRDefault="009B2C81"/>
    <w:p w:rsidR="00E63703" w:rsidRDefault="00E63703"/>
    <w:p w:rsidR="00C80942" w:rsidRPr="00C80942" w:rsidRDefault="00130683" w:rsidP="004F1714">
      <w:pPr>
        <w:pStyle w:val="Akapitzlist"/>
        <w:numPr>
          <w:ilvl w:val="0"/>
          <w:numId w:val="1"/>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22140E" w:rsidRPr="0022140E" w:rsidRDefault="0022140E" w:rsidP="0022140E">
      <w:pPr>
        <w:pStyle w:val="Standard"/>
        <w:rPr>
          <w:rFonts w:ascii="Calibri" w:hAnsi="Calibri" w:cs="Calibri"/>
          <w:b/>
          <w:sz w:val="22"/>
          <w:szCs w:val="22"/>
          <w:lang w:val="pl-PL"/>
        </w:rPr>
      </w:pPr>
      <w:r w:rsidRPr="0022140E">
        <w:rPr>
          <w:rFonts w:ascii="Calibri" w:hAnsi="Calibri" w:cs="Calibri"/>
          <w:b/>
          <w:sz w:val="22"/>
          <w:szCs w:val="22"/>
          <w:lang w:val="pl-PL"/>
        </w:rPr>
        <w:t xml:space="preserve">Stowarzyszenie „Nasza Gmina” </w:t>
      </w:r>
    </w:p>
    <w:p w:rsidR="0022140E" w:rsidRPr="0022140E" w:rsidRDefault="0022140E" w:rsidP="0022140E">
      <w:pPr>
        <w:pStyle w:val="Standard"/>
        <w:rPr>
          <w:rFonts w:ascii="Calibri" w:hAnsi="Calibri" w:cs="Calibri"/>
          <w:b/>
          <w:sz w:val="22"/>
          <w:szCs w:val="22"/>
          <w:lang w:val="pl-PL"/>
        </w:rPr>
      </w:pPr>
      <w:r w:rsidRPr="0022140E">
        <w:rPr>
          <w:rFonts w:ascii="Calibri" w:hAnsi="Calibri" w:cs="Calibri"/>
          <w:b/>
          <w:sz w:val="22"/>
          <w:szCs w:val="22"/>
          <w:lang w:val="pl-PL"/>
        </w:rPr>
        <w:t xml:space="preserve">Dulcza Mała 40 </w:t>
      </w:r>
    </w:p>
    <w:p w:rsidR="0022140E" w:rsidRPr="0022140E" w:rsidRDefault="0022140E" w:rsidP="0022140E">
      <w:pPr>
        <w:pStyle w:val="Standard"/>
        <w:rPr>
          <w:rFonts w:ascii="Calibri" w:hAnsi="Calibri" w:cs="Calibri"/>
          <w:b/>
          <w:sz w:val="22"/>
          <w:szCs w:val="22"/>
          <w:lang w:val="pl-PL"/>
        </w:rPr>
      </w:pPr>
      <w:r w:rsidRPr="0022140E">
        <w:rPr>
          <w:rFonts w:ascii="Calibri" w:hAnsi="Calibri" w:cs="Calibri"/>
          <w:b/>
          <w:sz w:val="22"/>
          <w:szCs w:val="22"/>
          <w:lang w:val="pl-PL"/>
        </w:rPr>
        <w:t>39-310 Radomyśl Wielki</w:t>
      </w:r>
    </w:p>
    <w:p w:rsidR="0022140E" w:rsidRPr="0022140E" w:rsidRDefault="0022140E" w:rsidP="0022140E">
      <w:pPr>
        <w:pStyle w:val="Standard"/>
        <w:rPr>
          <w:rFonts w:ascii="Calibri" w:hAnsi="Calibri" w:cs="Calibri"/>
          <w:b/>
          <w:sz w:val="22"/>
          <w:szCs w:val="22"/>
          <w:lang w:val="pl-PL"/>
        </w:rPr>
      </w:pPr>
      <w:r w:rsidRPr="0022140E">
        <w:rPr>
          <w:rFonts w:ascii="Calibri" w:hAnsi="Calibri" w:cs="Calibri"/>
          <w:b/>
          <w:sz w:val="22"/>
          <w:szCs w:val="22"/>
          <w:lang w:val="pl-PL"/>
        </w:rPr>
        <w:t>Adres do korespondencji:</w:t>
      </w:r>
    </w:p>
    <w:p w:rsidR="0022140E" w:rsidRPr="0022140E" w:rsidRDefault="0022140E" w:rsidP="0022140E">
      <w:pPr>
        <w:pStyle w:val="Standard"/>
        <w:rPr>
          <w:rFonts w:ascii="Calibri" w:hAnsi="Calibri" w:cs="Calibri"/>
          <w:b/>
          <w:sz w:val="22"/>
          <w:szCs w:val="22"/>
          <w:lang w:val="pl-PL"/>
        </w:rPr>
      </w:pPr>
      <w:r w:rsidRPr="0022140E">
        <w:rPr>
          <w:rFonts w:ascii="Calibri" w:hAnsi="Calibri" w:cs="Calibri"/>
          <w:b/>
          <w:sz w:val="22"/>
          <w:szCs w:val="22"/>
          <w:lang w:val="pl-PL"/>
        </w:rPr>
        <w:t>Pień 41</w:t>
      </w:r>
    </w:p>
    <w:p w:rsidR="0022140E" w:rsidRPr="0022140E" w:rsidRDefault="0022140E" w:rsidP="0022140E">
      <w:pPr>
        <w:pStyle w:val="Standard"/>
        <w:rPr>
          <w:rFonts w:ascii="Calibri" w:hAnsi="Calibri" w:cs="Calibri"/>
          <w:b/>
          <w:sz w:val="22"/>
          <w:szCs w:val="22"/>
          <w:lang w:val="pl-PL"/>
        </w:rPr>
      </w:pPr>
      <w:r w:rsidRPr="0022140E">
        <w:rPr>
          <w:rFonts w:ascii="Calibri" w:hAnsi="Calibri" w:cs="Calibri"/>
          <w:b/>
          <w:sz w:val="22"/>
          <w:szCs w:val="22"/>
          <w:lang w:val="pl-PL"/>
        </w:rPr>
        <w:t>39-310 Radomyśl Wielki</w:t>
      </w:r>
    </w:p>
    <w:p w:rsidR="0022140E" w:rsidRPr="0022140E" w:rsidRDefault="0022140E" w:rsidP="0022140E">
      <w:pPr>
        <w:pStyle w:val="Standard"/>
        <w:rPr>
          <w:rFonts w:ascii="Calibri" w:hAnsi="Calibri" w:cs="Calibri"/>
          <w:sz w:val="22"/>
          <w:szCs w:val="22"/>
          <w:lang w:val="pl-PL"/>
        </w:rPr>
      </w:pPr>
      <w:r w:rsidRPr="0022140E">
        <w:rPr>
          <w:rFonts w:ascii="Calibri" w:hAnsi="Calibri" w:cs="Calibri"/>
          <w:sz w:val="22"/>
          <w:szCs w:val="22"/>
          <w:lang w:val="pl-PL"/>
        </w:rPr>
        <w:t>NIP</w:t>
      </w:r>
    </w:p>
    <w:p w:rsidR="0022140E" w:rsidRPr="0022140E" w:rsidRDefault="0022140E" w:rsidP="0022140E">
      <w:pPr>
        <w:pStyle w:val="Standard"/>
        <w:rPr>
          <w:rFonts w:ascii="Calibri" w:hAnsi="Calibri" w:cs="Calibri"/>
          <w:sz w:val="22"/>
          <w:szCs w:val="22"/>
          <w:lang w:val="pl-PL"/>
        </w:rPr>
      </w:pPr>
      <w:r w:rsidRPr="0022140E">
        <w:rPr>
          <w:rFonts w:ascii="Calibri" w:hAnsi="Calibri" w:cs="Calibri"/>
          <w:sz w:val="22"/>
          <w:szCs w:val="22"/>
          <w:lang w:val="pl-PL"/>
        </w:rPr>
        <w:t>REGON</w:t>
      </w:r>
    </w:p>
    <w:p w:rsidR="0022140E" w:rsidRPr="0022140E" w:rsidRDefault="0022140E" w:rsidP="0022140E">
      <w:pPr>
        <w:pStyle w:val="Standard"/>
        <w:rPr>
          <w:rFonts w:ascii="Calibri" w:hAnsi="Calibri" w:cs="Calibri"/>
          <w:sz w:val="22"/>
          <w:szCs w:val="22"/>
          <w:lang w:val="pl-PL"/>
        </w:rPr>
      </w:pPr>
      <w:r w:rsidRPr="0022140E">
        <w:rPr>
          <w:rFonts w:ascii="Calibri" w:hAnsi="Calibri" w:cs="Calibri"/>
          <w:sz w:val="22"/>
          <w:szCs w:val="22"/>
          <w:lang w:val="pl-PL"/>
        </w:rPr>
        <w:t xml:space="preserve">Tel. </w:t>
      </w:r>
    </w:p>
    <w:p w:rsidR="0022140E" w:rsidRPr="0022140E" w:rsidRDefault="0022140E" w:rsidP="0022140E">
      <w:pPr>
        <w:pStyle w:val="Standard"/>
        <w:rPr>
          <w:rFonts w:ascii="Calibri" w:hAnsi="Calibri" w:cs="Calibri"/>
          <w:sz w:val="22"/>
          <w:szCs w:val="22"/>
          <w:lang w:val="pl-PL"/>
        </w:rPr>
      </w:pPr>
      <w:r w:rsidRPr="0022140E">
        <w:rPr>
          <w:rFonts w:ascii="Calibri" w:hAnsi="Calibri" w:cs="Calibri"/>
          <w:sz w:val="22"/>
          <w:szCs w:val="22"/>
          <w:lang w:val="pl-PL"/>
        </w:rPr>
        <w:t xml:space="preserve">Adres e-mail: </w:t>
      </w:r>
      <w:hyperlink r:id="rId8" w:history="1">
        <w:r w:rsidRPr="0022140E">
          <w:rPr>
            <w:rStyle w:val="Hipercze"/>
            <w:rFonts w:ascii="Calibri" w:hAnsi="Calibri" w:cs="Calibri"/>
            <w:sz w:val="22"/>
            <w:szCs w:val="22"/>
            <w:lang w:val="pl-PL"/>
          </w:rPr>
          <w:t>nasza_gmina@poczta.onet.pl</w:t>
        </w:r>
      </w:hyperlink>
    </w:p>
    <w:p w:rsidR="0022140E" w:rsidRPr="0022140E" w:rsidRDefault="0022140E" w:rsidP="0022140E">
      <w:pPr>
        <w:pStyle w:val="Standard"/>
        <w:rPr>
          <w:rFonts w:hint="eastAsia"/>
          <w:sz w:val="22"/>
          <w:szCs w:val="22"/>
        </w:rPr>
      </w:pPr>
      <w:r w:rsidRPr="0022140E">
        <w:rPr>
          <w:rFonts w:ascii="Calibri" w:hAnsi="Calibri" w:cs="Calibri"/>
          <w:sz w:val="22"/>
          <w:szCs w:val="22"/>
          <w:lang w:val="pl-PL"/>
        </w:rPr>
        <w:t xml:space="preserve">Adres strony internetowej: </w:t>
      </w:r>
      <w:hyperlink r:id="rId9" w:history="1">
        <w:r w:rsidRPr="004316E4">
          <w:rPr>
            <w:rStyle w:val="Hipercze"/>
            <w:rFonts w:ascii="Calibri" w:hAnsi="Calibri" w:cs="Calibri"/>
            <w:sz w:val="22"/>
            <w:szCs w:val="22"/>
            <w:lang w:val="pl-PL"/>
          </w:rPr>
          <w:t>http://nasza-gmina.org/</w:t>
        </w:r>
      </w:hyperlink>
      <w:r>
        <w:rPr>
          <w:rFonts w:ascii="Calibri" w:hAnsi="Calibri" w:cs="Calibri"/>
          <w:sz w:val="22"/>
          <w:szCs w:val="22"/>
          <w:lang w:val="pl-PL"/>
        </w:rPr>
        <w:t xml:space="preserve"> </w:t>
      </w:r>
    </w:p>
    <w:p w:rsidR="00C80942" w:rsidRPr="0022140E" w:rsidRDefault="00C80942"/>
    <w:p w:rsidR="00C80942" w:rsidRPr="00C80942" w:rsidRDefault="00130683" w:rsidP="004F1714">
      <w:pPr>
        <w:pStyle w:val="Akapitzlist"/>
        <w:numPr>
          <w:ilvl w:val="0"/>
          <w:numId w:val="1"/>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A201B0">
        <w:t>9</w:t>
      </w:r>
      <w:r w:rsidRPr="00C80942">
        <w:t xml:space="preserve"> r., poz. </w:t>
      </w:r>
      <w:r w:rsidR="00A673D8">
        <w:t>1</w:t>
      </w:r>
      <w:r w:rsidR="00A201B0">
        <w:t>843</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w:t>
      </w:r>
      <w:r w:rsidR="00E46886">
        <w:t>n. Dz. U. z 201</w:t>
      </w:r>
      <w:r w:rsidR="00A673D8">
        <w:t>9</w:t>
      </w:r>
      <w:r w:rsidRPr="00C80942">
        <w:t xml:space="preserve"> r., poz. </w:t>
      </w:r>
      <w:r w:rsidR="00A673D8">
        <w:t>1145</w:t>
      </w:r>
      <w:r w:rsidRPr="00C80942">
        <w:t>).</w:t>
      </w:r>
    </w:p>
    <w:p w:rsidR="00B41D58" w:rsidRDefault="00130683" w:rsidP="004F1714">
      <w:pPr>
        <w:pStyle w:val="Akapitzlist"/>
        <w:numPr>
          <w:ilvl w:val="0"/>
          <w:numId w:val="1"/>
        </w:numPr>
        <w:jc w:val="both"/>
        <w:rPr>
          <w:b/>
        </w:rPr>
      </w:pPr>
      <w:r w:rsidRPr="00B41D58">
        <w:rPr>
          <w:b/>
        </w:rPr>
        <w:t>OPIS PRZEDMIOTU ZAMÓWIENIA</w:t>
      </w:r>
    </w:p>
    <w:p w:rsidR="00901F45" w:rsidRDefault="008D1A3A" w:rsidP="00901F45">
      <w:pPr>
        <w:pStyle w:val="Styl1"/>
        <w:numPr>
          <w:ilvl w:val="0"/>
          <w:numId w:val="0"/>
        </w:numPr>
        <w:ind w:left="720"/>
        <w:jc w:val="both"/>
        <w:rPr>
          <w:b/>
        </w:rPr>
      </w:pPr>
      <w:r>
        <w:t>Przedmiotem zamówienia jest:</w:t>
      </w:r>
      <w:r w:rsidR="00205671" w:rsidRPr="00205671">
        <w:t xml:space="preserve"> </w:t>
      </w:r>
      <w:r w:rsidR="005C0257" w:rsidRPr="005C0257">
        <w:rPr>
          <w:b/>
        </w:rPr>
        <w:t>„Organizacja dowozu dla  uczestników Dziennego Domu Pomocy w Radomyślu Wielkim”</w:t>
      </w:r>
      <w:r w:rsidR="00A201B0">
        <w:rPr>
          <w:b/>
        </w:rPr>
        <w:t>.</w:t>
      </w:r>
      <w:bookmarkStart w:id="0" w:name="_GoBack"/>
      <w:bookmarkEnd w:id="0"/>
    </w:p>
    <w:p w:rsidR="00901F45" w:rsidRDefault="00901F45" w:rsidP="00901F45">
      <w:pPr>
        <w:pStyle w:val="Styl1"/>
        <w:numPr>
          <w:ilvl w:val="0"/>
          <w:numId w:val="0"/>
        </w:numPr>
        <w:ind w:left="720"/>
        <w:jc w:val="both"/>
        <w:rPr>
          <w:b/>
        </w:rPr>
      </w:pPr>
    </w:p>
    <w:p w:rsidR="00901F45" w:rsidRPr="00901F45" w:rsidRDefault="00901F45" w:rsidP="00901F45">
      <w:pPr>
        <w:pStyle w:val="Styl1"/>
        <w:numPr>
          <w:ilvl w:val="0"/>
          <w:numId w:val="0"/>
        </w:numPr>
        <w:ind w:left="720"/>
        <w:jc w:val="both"/>
        <w:rPr>
          <w:b/>
        </w:rPr>
      </w:pPr>
      <w:r w:rsidRPr="00901F45">
        <w:rPr>
          <w:rFonts w:eastAsia="Arial" w:cstheme="minorHAnsi"/>
          <w:b/>
          <w:bCs/>
        </w:rPr>
        <w:t>Zadanie jest finansowane ze środków UE w ramach projektu „Dzienny Dom Pomocy w Radomyślu Wielkim”, Działanie 8.3 Zwiększenie dostępu do usług społecznych i zdrowotnych w ramach RPO WP na lata 2014-2020.</w:t>
      </w:r>
    </w:p>
    <w:p w:rsidR="00A201B0" w:rsidRPr="002C3E8D" w:rsidRDefault="00A201B0" w:rsidP="004D46C7">
      <w:pPr>
        <w:pStyle w:val="Styl1"/>
        <w:numPr>
          <w:ilvl w:val="0"/>
          <w:numId w:val="0"/>
        </w:numPr>
        <w:ind w:left="720"/>
        <w:jc w:val="both"/>
        <w:rPr>
          <w:b/>
        </w:rPr>
      </w:pPr>
    </w:p>
    <w:p w:rsidR="00A542E7" w:rsidRPr="002C3E8D" w:rsidRDefault="00DF0B90" w:rsidP="00A542E7">
      <w:pPr>
        <w:pStyle w:val="Styl1"/>
      </w:pPr>
      <w:r w:rsidRPr="002C3E8D">
        <w:t>Zamówienie obejmuje:</w:t>
      </w:r>
    </w:p>
    <w:p w:rsidR="004F6750" w:rsidRDefault="004F6750" w:rsidP="0030780B">
      <w:pPr>
        <w:pStyle w:val="Akapitzlist"/>
        <w:numPr>
          <w:ilvl w:val="0"/>
          <w:numId w:val="34"/>
        </w:numPr>
        <w:jc w:val="both"/>
      </w:pPr>
      <w:r>
        <w:t>Organizacja dowozu dla 20 uczestników projektu z miejsca zamieszkania  do Dziennego Domu Pomocy w Radomyślu Wielkim przy ul. Krasińskie</w:t>
      </w:r>
      <w:r w:rsidR="00371315">
        <w:t xml:space="preserve">go 1, </w:t>
      </w:r>
      <w:proofErr w:type="spellStart"/>
      <w:r w:rsidR="00371315">
        <w:t>busem</w:t>
      </w:r>
      <w:proofErr w:type="spellEnd"/>
      <w:r w:rsidR="00371315">
        <w:t xml:space="preserve"> 20 osób + kierowca oraz odwiezienie po zajęciach.</w:t>
      </w:r>
    </w:p>
    <w:p w:rsidR="004F6750" w:rsidRDefault="004F6750" w:rsidP="0030780B">
      <w:pPr>
        <w:pStyle w:val="Akapitzlist"/>
        <w:ind w:left="785"/>
        <w:jc w:val="both"/>
      </w:pPr>
      <w:r>
        <w:t xml:space="preserve">Bus </w:t>
      </w:r>
      <w:r w:rsidR="0030780B">
        <w:t xml:space="preserve">ma być </w:t>
      </w:r>
      <w:r>
        <w:t>wyposażony w szyny podjazdowe i sprawną klimatyzacje.</w:t>
      </w:r>
      <w:r>
        <w:br/>
      </w:r>
      <w:r w:rsidR="0055490E">
        <w:t xml:space="preserve">Zakres przewozów szacuje się </w:t>
      </w:r>
      <w:r>
        <w:t>śr</w:t>
      </w:r>
      <w:r w:rsidR="0055490E">
        <w:t xml:space="preserve">ednio </w:t>
      </w:r>
      <w:r>
        <w:t>100 km/dzień</w:t>
      </w:r>
      <w:r w:rsidR="0055490E">
        <w:t xml:space="preserve">, </w:t>
      </w:r>
      <w:r>
        <w:t xml:space="preserve"> śr</w:t>
      </w:r>
      <w:r w:rsidR="0055490E">
        <w:t>ednio</w:t>
      </w:r>
      <w:r>
        <w:t xml:space="preserve"> 20 dni/m-c</w:t>
      </w:r>
      <w:r w:rsidR="0030780B">
        <w:t xml:space="preserve"> w okresie od</w:t>
      </w:r>
      <w:r>
        <w:t xml:space="preserve"> 6 lipca 2020</w:t>
      </w:r>
      <w:r w:rsidR="0030780B">
        <w:t xml:space="preserve"> r. do</w:t>
      </w:r>
      <w:r>
        <w:t xml:space="preserve"> 31 grudnia 2020</w:t>
      </w:r>
      <w:r w:rsidR="00443035">
        <w:t>.</w:t>
      </w:r>
      <w:r w:rsidR="0030780B">
        <w:t xml:space="preserve"> Do wyceny należy przyjąć 12 000 km.</w:t>
      </w:r>
    </w:p>
    <w:p w:rsidR="00443035" w:rsidRPr="0030780B" w:rsidRDefault="00443035" w:rsidP="0030780B">
      <w:pPr>
        <w:pStyle w:val="Akapitzlist"/>
        <w:ind w:left="785"/>
        <w:jc w:val="both"/>
      </w:pPr>
      <w:r w:rsidRPr="0030780B">
        <w:t>Zamawiający zastrzega możliwość zmiany terminu rozpoczęcia realizacji usługi.</w:t>
      </w:r>
    </w:p>
    <w:p w:rsidR="0030780B" w:rsidRDefault="004F6750" w:rsidP="0030780B">
      <w:pPr>
        <w:pStyle w:val="Akapitzlist"/>
        <w:ind w:left="785"/>
        <w:jc w:val="both"/>
      </w:pPr>
      <w:r>
        <w:t>Godziny dowozu i odwozu do uzgodnienia z Zamawiającym, dostosowane do czasu pracy DDP (7.00-15.00)</w:t>
      </w:r>
      <w:r w:rsidR="0030780B">
        <w:t>.</w:t>
      </w:r>
    </w:p>
    <w:p w:rsidR="0030780B" w:rsidRDefault="00BF0EDA" w:rsidP="0030780B">
      <w:pPr>
        <w:pStyle w:val="Akapitzlist"/>
        <w:numPr>
          <w:ilvl w:val="0"/>
          <w:numId w:val="34"/>
        </w:numPr>
        <w:jc w:val="both"/>
      </w:pPr>
      <w:r>
        <w:t xml:space="preserve">Zamawiający informuje, że jest to szacunkowa ilość kilometrów niezbędna do wyliczenia wartości szacunkowej zamówienia. Zamawiający zastrzega możliwość zmniejszenia liczby </w:t>
      </w:r>
      <w:r w:rsidR="0030780B">
        <w:t xml:space="preserve">faktycznie </w:t>
      </w:r>
      <w:r>
        <w:t>przejechanych kilometrów.</w:t>
      </w:r>
    </w:p>
    <w:p w:rsidR="0030780B" w:rsidRDefault="0030780B" w:rsidP="0030780B">
      <w:pPr>
        <w:pStyle w:val="Akapitzlist"/>
        <w:numPr>
          <w:ilvl w:val="0"/>
          <w:numId w:val="34"/>
        </w:numPr>
        <w:jc w:val="both"/>
      </w:pPr>
      <w:r>
        <w:lastRenderedPageBreak/>
        <w:t xml:space="preserve">Zamawiający </w:t>
      </w:r>
      <w:r w:rsidR="003332D4">
        <w:t>wymaga</w:t>
      </w:r>
      <w:r>
        <w:t xml:space="preserve"> </w:t>
      </w:r>
      <w:r w:rsidR="00BF0EDA">
        <w:t>aby pojazdy, którymi świadczona będzie usługa dowozu były w pełni sprawne technicznie. Wykonawca w tym zakresie zobowiązany jest do przestrzegania przepisów określonych w Rozporządzeniu Ministra Infrastruktury z dnia 31 grudnia 2002 roku w sprawie warunków technicznych pojazdów oraz zakresu ich niezbędnego wyposażenia ( Dz. U. z 201</w:t>
      </w:r>
      <w:r w:rsidR="00A25EA9">
        <w:t>6</w:t>
      </w:r>
      <w:r w:rsidR="00BF0EDA">
        <w:t xml:space="preserve"> r. poz. </w:t>
      </w:r>
      <w:r w:rsidR="00A25EA9">
        <w:t>2022</w:t>
      </w:r>
      <w:r w:rsidR="00BF0EDA">
        <w:t xml:space="preserve"> ).</w:t>
      </w:r>
    </w:p>
    <w:p w:rsidR="00BF0EDA" w:rsidRDefault="00BF0EDA" w:rsidP="0030780B">
      <w:pPr>
        <w:pStyle w:val="Akapitzlist"/>
        <w:numPr>
          <w:ilvl w:val="0"/>
          <w:numId w:val="34"/>
        </w:numPr>
        <w:jc w:val="both"/>
      </w:pPr>
      <w:r>
        <w:t>Wykonawca zobowiązany będzie do zapewnienia:</w:t>
      </w:r>
    </w:p>
    <w:p w:rsidR="00BF0EDA" w:rsidRDefault="00BF0EDA" w:rsidP="00A25EA9">
      <w:pPr>
        <w:pStyle w:val="Styl1"/>
        <w:numPr>
          <w:ilvl w:val="0"/>
          <w:numId w:val="0"/>
        </w:numPr>
        <w:ind w:left="1440"/>
        <w:jc w:val="both"/>
      </w:pPr>
      <w:r>
        <w:t>- w pełni sprawnych technicznie pojazdów. Stan techniczny pojazdów świadczących usługę musi zostać potwierdzony odpowiednimi dokumentami przeglądów technicznych. Każdy z pojazdów musi posiadać ważne ubezpieczenie OC. Dokumenty te powinny być okazane na każde żądanie Zamawiającego</w:t>
      </w:r>
      <w:r w:rsidR="001B614D">
        <w:t xml:space="preserve">. Usługa świadczona będzie </w:t>
      </w:r>
      <w:r>
        <w:t>pojazdami, które zostaną wykazane w złożonej ofercie;</w:t>
      </w:r>
    </w:p>
    <w:p w:rsidR="00BF0EDA" w:rsidRDefault="00BF0EDA" w:rsidP="00A25EA9">
      <w:pPr>
        <w:pStyle w:val="Styl1"/>
        <w:numPr>
          <w:ilvl w:val="0"/>
          <w:numId w:val="0"/>
        </w:numPr>
        <w:ind w:left="1440"/>
        <w:jc w:val="both"/>
      </w:pPr>
      <w:r>
        <w:t>- odpowiednich warunków bezpieczeństwa, higieny i wygody przejazdów;</w:t>
      </w:r>
    </w:p>
    <w:p w:rsidR="00BF0EDA" w:rsidRDefault="00BF0EDA" w:rsidP="00A25EA9">
      <w:pPr>
        <w:pStyle w:val="Styl1"/>
        <w:numPr>
          <w:ilvl w:val="0"/>
          <w:numId w:val="0"/>
        </w:numPr>
        <w:ind w:left="1440"/>
        <w:jc w:val="both"/>
      </w:pPr>
      <w:r>
        <w:t>- przestrzegania ustalonego rozkładu czasowego i tras przejazdów;</w:t>
      </w:r>
    </w:p>
    <w:p w:rsidR="00BF0EDA" w:rsidRDefault="00BF0EDA" w:rsidP="00A25EA9">
      <w:pPr>
        <w:pStyle w:val="Styl1"/>
        <w:numPr>
          <w:ilvl w:val="0"/>
          <w:numId w:val="0"/>
        </w:numPr>
        <w:ind w:left="1440"/>
        <w:jc w:val="both"/>
      </w:pPr>
      <w:r>
        <w:t xml:space="preserve">- każdemu z </w:t>
      </w:r>
      <w:r w:rsidR="00DF3245">
        <w:t xml:space="preserve">uczestników miejsca siedzącego w </w:t>
      </w:r>
      <w:r>
        <w:t>busie;</w:t>
      </w:r>
    </w:p>
    <w:p w:rsidR="0089170D" w:rsidRDefault="00BF0EDA" w:rsidP="0089170D">
      <w:pPr>
        <w:pStyle w:val="Styl1"/>
        <w:numPr>
          <w:ilvl w:val="0"/>
          <w:numId w:val="0"/>
        </w:numPr>
        <w:ind w:left="1440"/>
        <w:jc w:val="both"/>
      </w:pPr>
      <w:r>
        <w:t xml:space="preserve">- w przypadku awarii </w:t>
      </w:r>
      <w:proofErr w:type="spellStart"/>
      <w:r>
        <w:t>busu</w:t>
      </w:r>
      <w:proofErr w:type="spellEnd"/>
      <w:r>
        <w:t xml:space="preserve"> – podstawienie pojazdu zapasowego, będącego w dyspozycji Wykonawcy.</w:t>
      </w:r>
    </w:p>
    <w:p w:rsidR="004B1183" w:rsidRDefault="0089170D" w:rsidP="0089170D">
      <w:pPr>
        <w:pStyle w:val="Styl1"/>
        <w:numPr>
          <w:ilvl w:val="0"/>
          <w:numId w:val="0"/>
        </w:numPr>
        <w:ind w:left="714"/>
        <w:jc w:val="both"/>
      </w:pPr>
      <w:r>
        <w:t xml:space="preserve">5. </w:t>
      </w:r>
      <w:r w:rsidR="004B1183" w:rsidRPr="00830887">
        <w:t xml:space="preserve">W przypadku zmiany organizacji zajęć </w:t>
      </w:r>
      <w:r w:rsidR="00063662">
        <w:t>w DDP</w:t>
      </w:r>
      <w:r w:rsidR="004B1183" w:rsidRPr="00830887">
        <w:t xml:space="preserve"> Wykonawca zostanie niezwłocznie powiadomiony przez </w:t>
      </w:r>
      <w:r w:rsidR="00063662">
        <w:t>Zamawiającego</w:t>
      </w:r>
      <w:r w:rsidR="004B1183" w:rsidRPr="00830887">
        <w:t xml:space="preserve"> o zmianie terminu dowozu i odwozu </w:t>
      </w:r>
      <w:r w:rsidR="00063662">
        <w:t>uczestników DDP.</w:t>
      </w:r>
    </w:p>
    <w:p w:rsidR="008E126A" w:rsidRPr="00381F85" w:rsidRDefault="00E95C48" w:rsidP="004F1714">
      <w:pPr>
        <w:pStyle w:val="Akapitzlist"/>
        <w:numPr>
          <w:ilvl w:val="1"/>
          <w:numId w:val="1"/>
        </w:numPr>
        <w:spacing w:after="0" w:line="240" w:lineRule="auto"/>
        <w:ind w:left="714" w:hanging="357"/>
        <w:jc w:val="both"/>
        <w:rPr>
          <w:b/>
        </w:rPr>
      </w:pPr>
      <w:r w:rsidRPr="000A24E2">
        <w:rPr>
          <w:b/>
        </w:rPr>
        <w:t>Oznaczenie przedmiotu zamówienia wg Wspólnego Słownika Zamówień (CPV):</w:t>
      </w:r>
    </w:p>
    <w:p w:rsidR="008E126A" w:rsidRPr="00084150" w:rsidRDefault="008E126A" w:rsidP="00C47EF0">
      <w:pPr>
        <w:pStyle w:val="Akapitzlist"/>
        <w:spacing w:after="0" w:line="240" w:lineRule="auto"/>
        <w:rPr>
          <w:b/>
        </w:rPr>
      </w:pPr>
    </w:p>
    <w:p w:rsidR="002631B1" w:rsidRPr="00311D64" w:rsidRDefault="00FC6DB1" w:rsidP="000B5D8D">
      <w:pPr>
        <w:pStyle w:val="Akapitzlist"/>
        <w:spacing w:after="0" w:line="240" w:lineRule="auto"/>
      </w:pPr>
      <w:r w:rsidRPr="00311D64">
        <w:t>60.13.00.00-8</w:t>
      </w:r>
      <w:r w:rsidR="00311D64" w:rsidRPr="00311D64">
        <w:t xml:space="preserve"> – usługi w zakresie  specjalistycznego transportu drogowego osób </w:t>
      </w:r>
    </w:p>
    <w:p w:rsidR="00FC6DB1" w:rsidRDefault="00FC6DB1" w:rsidP="000B5D8D">
      <w:pPr>
        <w:pStyle w:val="Akapitzlist"/>
        <w:spacing w:after="0" w:line="240" w:lineRule="auto"/>
      </w:pPr>
    </w:p>
    <w:p w:rsidR="001079DE" w:rsidRPr="007262E6" w:rsidRDefault="005115E5" w:rsidP="004F1714">
      <w:pPr>
        <w:pStyle w:val="Akapitzlist"/>
        <w:numPr>
          <w:ilvl w:val="1"/>
          <w:numId w:val="1"/>
        </w:numPr>
        <w:spacing w:after="0" w:line="240" w:lineRule="auto"/>
        <w:jc w:val="both"/>
      </w:pPr>
      <w:r w:rsidRPr="007262E6">
        <w:t xml:space="preserve">Wymagania Zamawiającego dotyczące zatrudniania osób na umowę o pracę przez wykonawcę lub podwykonawcę. </w:t>
      </w:r>
    </w:p>
    <w:p w:rsidR="00B6625E" w:rsidRDefault="00B6625E" w:rsidP="00B6625E">
      <w:pPr>
        <w:pStyle w:val="Akapitzlist"/>
        <w:spacing w:after="0" w:line="240" w:lineRule="auto"/>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t xml:space="preserve">– Kodeks pracy </w:t>
      </w:r>
      <w:r w:rsidR="00946911">
        <w:t>(</w:t>
      </w:r>
      <w:proofErr w:type="spellStart"/>
      <w:r w:rsidR="00946911" w:rsidRPr="0024264B">
        <w:t>t.j</w:t>
      </w:r>
      <w:proofErr w:type="spellEnd"/>
      <w:r w:rsidR="00946911" w:rsidRPr="0024264B">
        <w:t>. Dz.U. z 201</w:t>
      </w:r>
      <w:r w:rsidR="00946911">
        <w:t>9</w:t>
      </w:r>
      <w:r w:rsidR="00946911" w:rsidRPr="0024264B">
        <w:t xml:space="preserve"> r. poz. 1</w:t>
      </w:r>
      <w:r w:rsidR="00946911">
        <w:t xml:space="preserve">040) </w:t>
      </w:r>
      <w:r w:rsidR="00A65C8D">
        <w:t>tj. kierowcy.</w:t>
      </w:r>
    </w:p>
    <w:p w:rsidR="00B6625E" w:rsidRPr="00011C37" w:rsidRDefault="00B6625E" w:rsidP="00B6625E">
      <w:pPr>
        <w:pStyle w:val="Akapitzlist"/>
        <w:numPr>
          <w:ilvl w:val="2"/>
          <w:numId w:val="1"/>
        </w:numPr>
        <w:spacing w:after="0" w:line="240" w:lineRule="auto"/>
        <w:jc w:val="both"/>
        <w:rPr>
          <w:rFonts w:cstheme="minorHAnsi"/>
        </w:rPr>
      </w:pPr>
      <w:r w:rsidRPr="00B848C3">
        <w:rPr>
          <w:rFonts w:cstheme="minorHAnsi"/>
        </w:rPr>
        <w:t xml:space="preserve">Dokumentowanie zatrudnienia osób wykonujących wskazane w powyżej czynności będzie </w:t>
      </w:r>
      <w:r w:rsidRPr="00B848C3">
        <w:rPr>
          <w:rFonts w:cstheme="minorHAnsi"/>
          <w:lang w:eastAsia="pl-PL"/>
        </w:rPr>
        <w:t>polegało</w:t>
      </w:r>
      <w:r w:rsidRPr="00B848C3">
        <w:rPr>
          <w:rFonts w:cstheme="minorHAnsi"/>
        </w:rPr>
        <w:t xml:space="preserve"> na</w:t>
      </w:r>
      <w:r>
        <w:rPr>
          <w:rFonts w:cstheme="minorHAnsi"/>
        </w:rPr>
        <w:t xml:space="preserve"> tym, że</w:t>
      </w:r>
      <w:r w:rsidRPr="00B848C3">
        <w:rPr>
          <w:rFonts w:cstheme="minorHAnsi"/>
        </w:rPr>
        <w:t>:</w:t>
      </w:r>
    </w:p>
    <w:p w:rsidR="00B6625E" w:rsidRPr="00B848C3" w:rsidRDefault="00B6625E" w:rsidP="00B6625E">
      <w:pPr>
        <w:pStyle w:val="Akapitzlist"/>
        <w:numPr>
          <w:ilvl w:val="0"/>
          <w:numId w:val="21"/>
        </w:numPr>
        <w:spacing w:after="0" w:line="240" w:lineRule="auto"/>
        <w:jc w:val="both"/>
        <w:rPr>
          <w:rFonts w:cstheme="minorHAnsi"/>
          <w:color w:val="FF0000"/>
        </w:rPr>
      </w:pPr>
      <w:r w:rsidRPr="00B848C3">
        <w:rPr>
          <w:rFonts w:cstheme="minorHAnsi"/>
        </w:rPr>
        <w:t xml:space="preserve">Wykonawca, w terminie do 5 dni od dnia </w:t>
      </w:r>
      <w:r w:rsidR="00E33524">
        <w:rPr>
          <w:rFonts w:cstheme="minorHAnsi"/>
        </w:rPr>
        <w:t>rozpoczęcia świadczenia usługi</w:t>
      </w:r>
      <w:r w:rsidRPr="00B848C3">
        <w:rPr>
          <w:rFonts w:cstheme="minorHAnsi"/>
        </w:rPr>
        <w:t xml:space="preserve"> dostarczy Zamawiającemu: </w:t>
      </w:r>
    </w:p>
    <w:p w:rsidR="00CA60B4" w:rsidRDefault="00CA60B4" w:rsidP="00CA60B4">
      <w:pPr>
        <w:pStyle w:val="Akapitzlist"/>
        <w:spacing w:after="0" w:line="240" w:lineRule="auto"/>
        <w:ind w:left="1080"/>
        <w:jc w:val="both"/>
        <w:rPr>
          <w:rFonts w:cstheme="minorHAnsi"/>
        </w:rPr>
      </w:pPr>
      <w:r>
        <w:rPr>
          <w:rFonts w:cstheme="minorHAnsi"/>
        </w:rPr>
        <w:t xml:space="preserve">- </w:t>
      </w:r>
      <w:r w:rsidRPr="00CE10AD">
        <w:rPr>
          <w:rFonts w:cstheme="minorHAnsi"/>
          <w:b/>
        </w:rPr>
        <w:t xml:space="preserve">oświadczenie wykonawcy lub podwykonawcy </w:t>
      </w:r>
      <w:r w:rsidRPr="00D9451E">
        <w:rPr>
          <w:rFonts w:cstheme="minorHAnsi"/>
        </w:rPr>
        <w:t>o zatrudnieniu na podstawie umowy o pra</w:t>
      </w:r>
      <w:r>
        <w:rPr>
          <w:rFonts w:cstheme="minorHAnsi"/>
        </w:rPr>
        <w:t>cę osób wykonujących czynności określone przez</w:t>
      </w:r>
      <w:r w:rsidRPr="00D9451E">
        <w:rPr>
          <w:rFonts w:cstheme="minorHAnsi"/>
        </w:rPr>
        <w:t xml:space="preserve"> </w:t>
      </w:r>
      <w:r>
        <w:rPr>
          <w:rFonts w:cstheme="minorHAnsi"/>
        </w:rPr>
        <w:t>Z</w:t>
      </w:r>
      <w:r w:rsidRPr="00D9451E">
        <w:rPr>
          <w:rFonts w:cstheme="minorHAnsi"/>
        </w:rP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CA60B4" w:rsidRPr="00CE10AD" w:rsidRDefault="00CA60B4" w:rsidP="00CA60B4">
      <w:pPr>
        <w:pStyle w:val="Akapitzlist"/>
        <w:numPr>
          <w:ilvl w:val="0"/>
          <w:numId w:val="21"/>
        </w:numPr>
        <w:spacing w:after="0" w:line="240" w:lineRule="auto"/>
        <w:jc w:val="both"/>
        <w:rPr>
          <w:rFonts w:cstheme="minorHAnsi"/>
        </w:rPr>
      </w:pPr>
      <w:r w:rsidRPr="00CE10AD">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CA60B4" w:rsidRDefault="00CA60B4" w:rsidP="00CA60B4">
      <w:pPr>
        <w:pStyle w:val="Akapitzlist"/>
        <w:spacing w:after="0" w:line="240" w:lineRule="auto"/>
        <w:ind w:left="1068"/>
        <w:jc w:val="both"/>
        <w:rPr>
          <w:rFonts w:cstheme="minorHAnsi"/>
        </w:rPr>
      </w:pPr>
      <w:r w:rsidRPr="00166615">
        <w:rPr>
          <w:rFonts w:cstheme="minorHAnsi"/>
        </w:rPr>
        <w:t>- poświadczone za zgodność z oryginałem odpowiednio przez wykonawcę lub podwykonawcę kopię umowy/umów o pracę osób wykonujących w trakcie realizacji zamówienia czynności, określone w SIWZ, któr</w:t>
      </w:r>
      <w:r>
        <w:rPr>
          <w:rFonts w:cstheme="minorHAnsi"/>
        </w:rPr>
        <w:t>e zostały wskazane w</w:t>
      </w:r>
      <w:r w:rsidRPr="00166615">
        <w:rPr>
          <w:rFonts w:cstheme="minorHAnsi"/>
        </w:rPr>
        <w:t xml:space="preserve"> oświadczeni</w:t>
      </w:r>
      <w:r>
        <w:rPr>
          <w:rFonts w:cstheme="minorHAnsi"/>
        </w:rPr>
        <w:t>u</w:t>
      </w:r>
      <w:r w:rsidRPr="00166615">
        <w:rPr>
          <w:rFonts w:cstheme="minorHAnsi"/>
        </w:rPr>
        <w:t xml:space="preserve"> Wykonawcy lub podwykonawcy (wraz z dokumentem regulującym zakres obowiązków, jeżeli został sporządzony). </w:t>
      </w:r>
      <w:r w:rsidRPr="00FA631E">
        <w:rPr>
          <w:rFonts w:cstheme="minorHAnsi"/>
        </w:rPr>
        <w:t xml:space="preserve">Kopia umowy/umów powinna zostać zanonimizowana w </w:t>
      </w:r>
      <w:r w:rsidRPr="00FA631E">
        <w:rPr>
          <w:rFonts w:cstheme="minorHAnsi"/>
        </w:rPr>
        <w:lastRenderedPageBreak/>
        <w:t xml:space="preserve">sposób zapewniający ochronę danych osobowych pracowników, </w:t>
      </w:r>
      <w:r>
        <w:rPr>
          <w:rFonts w:cs="Calibri"/>
        </w:rPr>
        <w:t xml:space="preserve">zgodnie z przepisami </w:t>
      </w:r>
      <w:r>
        <w:t>rozporządzenia Parlamentu Europejskiego i Rady (UE) 2016/679 z dnia 27 kwietnia 2016 r. „RODO”</w:t>
      </w:r>
      <w:r w:rsidRPr="00FA631E">
        <w:rPr>
          <w:rFonts w:cstheme="minorHAnsi"/>
        </w:rPr>
        <w:t xml:space="preserve"> (tj. w szczególności  bez adresów, nr PESEL pracowników). Imię i nazwisko pracownika nie podlega </w:t>
      </w:r>
      <w:proofErr w:type="spellStart"/>
      <w:r w:rsidRPr="00FA631E">
        <w:rPr>
          <w:rFonts w:cstheme="minorHAnsi"/>
        </w:rPr>
        <w:t>anonimizacji</w:t>
      </w:r>
      <w:proofErr w:type="spellEnd"/>
      <w:r w:rsidRPr="00FA631E">
        <w:rPr>
          <w:rFonts w:cstheme="minorHAnsi"/>
        </w:rPr>
        <w:t xml:space="preserve">. Informacje takie jak: data zawarcia umowy, rodzaj umowy o pracę i wymiar etatu powinny </w:t>
      </w:r>
      <w:r>
        <w:rPr>
          <w:rFonts w:cstheme="minorHAnsi"/>
        </w:rPr>
        <w:t>być możliwe do zidentyfikowania</w:t>
      </w:r>
      <w:r w:rsidRPr="00166615">
        <w:rPr>
          <w:rFonts w:cstheme="minorHAnsi"/>
        </w:rPr>
        <w:t>;</w:t>
      </w:r>
    </w:p>
    <w:p w:rsidR="00CA60B4" w:rsidRDefault="00CA60B4" w:rsidP="00CA60B4">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w:t>
      </w:r>
      <w:r w:rsidRPr="003E4D34">
        <w:rPr>
          <w:rFonts w:cs="Calibri"/>
        </w:rPr>
        <w:t xml:space="preserve"> </w:t>
      </w:r>
      <w:r>
        <w:rPr>
          <w:rFonts w:cs="Calibri"/>
        </w:rPr>
        <w:t xml:space="preserve">zgodnie z przepisami </w:t>
      </w:r>
      <w:r>
        <w:t>rozporządzenia Parlamentu Europejskiego i Rady (UE) 2016/679 z dnia 27 kwietnia 2016 r. „RODO”</w:t>
      </w:r>
      <w:r>
        <w:rPr>
          <w:rFonts w:cstheme="minorHAnsi"/>
        </w:rPr>
        <w:t>;</w:t>
      </w:r>
    </w:p>
    <w:p w:rsidR="00CA60B4" w:rsidRPr="00B848C3" w:rsidRDefault="00CA60B4" w:rsidP="00CA60B4">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B6625E" w:rsidRDefault="00B6625E" w:rsidP="00B6625E">
      <w:pPr>
        <w:pStyle w:val="Akapitzlist"/>
        <w:numPr>
          <w:ilvl w:val="0"/>
          <w:numId w:val="21"/>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B6625E" w:rsidRDefault="00B6625E" w:rsidP="00B6625E">
      <w:pPr>
        <w:pStyle w:val="Akapitzlist"/>
        <w:numPr>
          <w:ilvl w:val="0"/>
          <w:numId w:val="21"/>
        </w:numPr>
        <w:spacing w:after="0" w:line="240" w:lineRule="auto"/>
        <w:jc w:val="both"/>
      </w:pPr>
      <w:r w:rsidRPr="003B7573">
        <w:t xml:space="preserve">W przypadku nie przedstawienia w terminie informacji, o których mowa w pkt </w:t>
      </w:r>
      <w:r>
        <w:t>3.</w:t>
      </w:r>
      <w:r w:rsidR="00B94788">
        <w:t>3</w:t>
      </w:r>
      <w:r>
        <w:t>.1.</w:t>
      </w:r>
      <w:r w:rsidRPr="003B7573">
        <w:t xml:space="preserve"> SIWZ Wykonawca płacić będzie każdorazowo karę w wysokości </w:t>
      </w:r>
      <w:r>
        <w:t>1000,00</w:t>
      </w:r>
      <w:r w:rsidRPr="003B7573">
        <w:t xml:space="preserve"> zł. </w:t>
      </w:r>
    </w:p>
    <w:p w:rsidR="00B6625E" w:rsidRDefault="00B6625E" w:rsidP="00B6625E">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B6625E" w:rsidRDefault="00B6625E" w:rsidP="00B6625E">
      <w:pPr>
        <w:pStyle w:val="Akapitzlist"/>
        <w:numPr>
          <w:ilvl w:val="0"/>
          <w:numId w:val="21"/>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4F1714">
      <w:pPr>
        <w:pStyle w:val="Akapitzlist"/>
        <w:numPr>
          <w:ilvl w:val="0"/>
          <w:numId w:val="1"/>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D4AF7" w:rsidP="004F1714">
      <w:pPr>
        <w:pStyle w:val="Akapitzlist"/>
        <w:numPr>
          <w:ilvl w:val="1"/>
          <w:numId w:val="1"/>
        </w:numPr>
        <w:spacing w:after="0" w:line="240" w:lineRule="auto"/>
        <w:jc w:val="both"/>
      </w:pPr>
      <w:r w:rsidRPr="00C838F5">
        <w:t xml:space="preserve">Zamawiający </w:t>
      </w:r>
      <w:r w:rsidR="00FA0EF5">
        <w:t xml:space="preserve">nie </w:t>
      </w:r>
      <w:r w:rsidRPr="00C838F5">
        <w:t>dopuszcza możliwo</w:t>
      </w:r>
      <w:r w:rsidR="00D3480D">
        <w:t>ści</w:t>
      </w:r>
      <w:r w:rsidRPr="00C838F5">
        <w:t xml:space="preserve"> składania ofert częściowych w rozumieniu art. 2 pkt 6 </w:t>
      </w:r>
      <w:proofErr w:type="spellStart"/>
      <w:r w:rsidRPr="00C838F5">
        <w:t>p.z.p</w:t>
      </w:r>
      <w:proofErr w:type="spellEnd"/>
      <w:r w:rsidRPr="00C838F5">
        <w:t xml:space="preserve">. </w:t>
      </w:r>
    </w:p>
    <w:p w:rsidR="00557A75" w:rsidRPr="00D661B0" w:rsidRDefault="00E25E73" w:rsidP="00557A75">
      <w:pPr>
        <w:pStyle w:val="Akapitzlist"/>
        <w:numPr>
          <w:ilvl w:val="1"/>
          <w:numId w:val="1"/>
        </w:numPr>
        <w:spacing w:after="0" w:line="240" w:lineRule="auto"/>
        <w:jc w:val="both"/>
        <w:rPr>
          <w:color w:val="FF0000"/>
        </w:rPr>
      </w:pPr>
      <w:r w:rsidRPr="002F2DF4">
        <w:t>Zamawiający przewi</w:t>
      </w:r>
      <w:r w:rsidR="00FA0EF5">
        <w:t>duje udzielenie zamówień</w:t>
      </w:r>
      <w:r w:rsidRPr="002F2DF4">
        <w:t xml:space="preserve">, o których mowa w art. 67 ust. 1 pkt 6  ustawy Prawo </w:t>
      </w:r>
      <w:r w:rsidR="00FA0EF5">
        <w:t xml:space="preserve">zamówień publicznych. </w:t>
      </w:r>
      <w:r w:rsidR="006910D2">
        <w:t>Zamówienia polegać będą na powtórzeniu podobnych usług</w:t>
      </w:r>
      <w:r w:rsidR="00F64519">
        <w:t xml:space="preserve"> o wartości nieprzekraczającej 2</w:t>
      </w:r>
      <w:r w:rsidR="006910D2">
        <w:t>0 % wartości zamówienia podstawowego.</w:t>
      </w:r>
      <w:r w:rsidR="00B55F26">
        <w:t xml:space="preserve"> </w:t>
      </w:r>
      <w:r w:rsidR="00B55F26" w:rsidRPr="005C0AB4">
        <w:t xml:space="preserve">Zamówienia te polegać będą na powtórzeniu podobnych </w:t>
      </w:r>
      <w:r w:rsidR="00B55F26">
        <w:t>usług</w:t>
      </w:r>
      <w:r w:rsidR="00B55F26" w:rsidRPr="005C0AB4">
        <w:t xml:space="preserve"> stanowiących przedmiot zamówienia i opisanych </w:t>
      </w:r>
      <w:r w:rsidR="00B55F26">
        <w:t xml:space="preserve">w SIWZ. </w:t>
      </w:r>
      <w:r w:rsidR="00B55F26" w:rsidRPr="005C0AB4">
        <w:t>Zamówienia, o których mowa powyżej będą udzielane po przeprowadzeniu odrębnego postępowania o udzielenie zamówienia publicznego w trybie zamówienia z wolnej ręki.</w:t>
      </w:r>
    </w:p>
    <w:p w:rsidR="00084B41" w:rsidRDefault="00542674" w:rsidP="004F1714">
      <w:pPr>
        <w:pStyle w:val="Akapitzlist"/>
        <w:numPr>
          <w:ilvl w:val="1"/>
          <w:numId w:val="1"/>
        </w:numPr>
        <w:spacing w:after="0" w:line="240" w:lineRule="auto"/>
        <w:jc w:val="both"/>
      </w:pPr>
      <w:r w:rsidRPr="00542674">
        <w:t>Zamawiający nie zastrzega obowiązku osobistego wykonania przez Wykonawcę kluczowych części zamówienia</w:t>
      </w:r>
      <w:r>
        <w:t>.</w:t>
      </w:r>
    </w:p>
    <w:p w:rsidR="00084B41" w:rsidRDefault="00542674" w:rsidP="004F1714">
      <w:pPr>
        <w:pStyle w:val="Akapitzlist"/>
        <w:numPr>
          <w:ilvl w:val="1"/>
          <w:numId w:val="1"/>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4F1714">
      <w:pPr>
        <w:pStyle w:val="Akapitzlist"/>
        <w:numPr>
          <w:ilvl w:val="1"/>
          <w:numId w:val="1"/>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F473FD" w:rsidRPr="00913DAB" w:rsidRDefault="00F473FD" w:rsidP="00F473FD">
      <w:pPr>
        <w:spacing w:after="0" w:line="240" w:lineRule="auto"/>
        <w:jc w:val="both"/>
        <w:rPr>
          <w:color w:val="FF0000"/>
        </w:rPr>
      </w:pPr>
    </w:p>
    <w:p w:rsidR="000F4D25" w:rsidRPr="00B01F2E" w:rsidRDefault="009647B1" w:rsidP="004F1714">
      <w:pPr>
        <w:pStyle w:val="Akapitzlist"/>
        <w:numPr>
          <w:ilvl w:val="1"/>
          <w:numId w:val="1"/>
        </w:numPr>
        <w:spacing w:after="0" w:line="240" w:lineRule="auto"/>
        <w:jc w:val="both"/>
      </w:pPr>
      <w:r w:rsidRPr="00B01F2E">
        <w:t>Powierzenie wykonania części zamówi</w:t>
      </w:r>
      <w:r w:rsidR="00E922E9" w:rsidRPr="00B01F2E">
        <w:t>enia podwykonawcom  nie zwalnia W</w:t>
      </w:r>
      <w:r w:rsidRPr="00B01F2E">
        <w:t>ykonawcy  z odpowiedzialności  za należyte wykonanie tego zamówienia.</w:t>
      </w:r>
    </w:p>
    <w:p w:rsidR="00EF357E" w:rsidRPr="006F093E" w:rsidRDefault="00EF357E" w:rsidP="00EF357E">
      <w:pPr>
        <w:spacing w:after="0" w:line="240" w:lineRule="auto"/>
      </w:pPr>
    </w:p>
    <w:p w:rsidR="00C80095" w:rsidRDefault="00130683" w:rsidP="004F1714">
      <w:pPr>
        <w:pStyle w:val="Akapitzlist"/>
        <w:numPr>
          <w:ilvl w:val="0"/>
          <w:numId w:val="1"/>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4F1714">
      <w:pPr>
        <w:pStyle w:val="Akapitzlist"/>
        <w:numPr>
          <w:ilvl w:val="1"/>
          <w:numId w:val="1"/>
        </w:numPr>
        <w:spacing w:after="0" w:line="240" w:lineRule="auto"/>
        <w:jc w:val="both"/>
      </w:pPr>
      <w:r w:rsidRPr="00C80095">
        <w:t>Umowa o udzielenie zamówienia publicznego zostanie zawarta na czas oznaczony</w:t>
      </w:r>
      <w:r>
        <w:t>.</w:t>
      </w:r>
    </w:p>
    <w:p w:rsidR="00586A32" w:rsidRPr="00AE0C8C" w:rsidRDefault="00D2145A" w:rsidP="00433B08">
      <w:pPr>
        <w:pStyle w:val="Akapitzlist"/>
        <w:numPr>
          <w:ilvl w:val="1"/>
          <w:numId w:val="1"/>
        </w:numPr>
        <w:spacing w:after="0" w:line="240" w:lineRule="auto"/>
        <w:jc w:val="both"/>
      </w:pPr>
      <w:r>
        <w:t>Zamówienie</w:t>
      </w:r>
      <w:r w:rsidR="00EF357E" w:rsidRPr="00EF357E">
        <w:t xml:space="preserve"> należy zrealizować w</w:t>
      </w:r>
      <w:r w:rsidR="00BF1733">
        <w:t xml:space="preserve"> termin</w:t>
      </w:r>
      <w:r w:rsidR="00AE0C8C">
        <w:t>ie</w:t>
      </w:r>
      <w:r w:rsidR="002F5606">
        <w:t>:</w:t>
      </w:r>
      <w:r w:rsidR="00906F13">
        <w:t xml:space="preserve"> </w:t>
      </w:r>
      <w:r w:rsidR="00913DAB" w:rsidRPr="00906F13">
        <w:rPr>
          <w:b/>
        </w:rPr>
        <w:t xml:space="preserve">od dnia </w:t>
      </w:r>
      <w:r w:rsidR="00A97386" w:rsidRPr="00A97386">
        <w:rPr>
          <w:b/>
        </w:rPr>
        <w:t>6</w:t>
      </w:r>
      <w:r w:rsidR="00913DAB" w:rsidRPr="00A97386">
        <w:rPr>
          <w:b/>
        </w:rPr>
        <w:t xml:space="preserve"> </w:t>
      </w:r>
      <w:r w:rsidR="00A97386" w:rsidRPr="00A97386">
        <w:rPr>
          <w:b/>
        </w:rPr>
        <w:t>lipca</w:t>
      </w:r>
      <w:r w:rsidR="00913DAB" w:rsidRPr="00A97386">
        <w:rPr>
          <w:b/>
        </w:rPr>
        <w:t xml:space="preserve"> 20</w:t>
      </w:r>
      <w:r w:rsidR="00063662" w:rsidRPr="00A97386">
        <w:rPr>
          <w:b/>
        </w:rPr>
        <w:t>20</w:t>
      </w:r>
      <w:r w:rsidR="00913DAB" w:rsidRPr="00A97386">
        <w:rPr>
          <w:b/>
        </w:rPr>
        <w:t xml:space="preserve"> r. </w:t>
      </w:r>
      <w:r w:rsidR="00586A32" w:rsidRPr="00A97386">
        <w:rPr>
          <w:b/>
        </w:rPr>
        <w:t xml:space="preserve">do </w:t>
      </w:r>
      <w:r w:rsidR="00586A32" w:rsidRPr="00906F13">
        <w:rPr>
          <w:b/>
        </w:rPr>
        <w:t xml:space="preserve">dnia </w:t>
      </w:r>
      <w:r w:rsidR="0090243E" w:rsidRPr="00906F13">
        <w:rPr>
          <w:b/>
        </w:rPr>
        <w:t>3</w:t>
      </w:r>
      <w:r w:rsidR="00063662">
        <w:rPr>
          <w:b/>
        </w:rPr>
        <w:t>1</w:t>
      </w:r>
      <w:r w:rsidR="0090243E" w:rsidRPr="00906F13">
        <w:rPr>
          <w:b/>
        </w:rPr>
        <w:t xml:space="preserve"> </w:t>
      </w:r>
      <w:r w:rsidR="00063662">
        <w:rPr>
          <w:b/>
        </w:rPr>
        <w:t>grudnia</w:t>
      </w:r>
      <w:r w:rsidR="0090243E" w:rsidRPr="00906F13">
        <w:rPr>
          <w:b/>
        </w:rPr>
        <w:t xml:space="preserve"> 2020</w:t>
      </w:r>
      <w:r w:rsidR="00586A32" w:rsidRPr="00906F13">
        <w:rPr>
          <w:b/>
        </w:rPr>
        <w:t xml:space="preserve"> r.</w:t>
      </w:r>
    </w:p>
    <w:p w:rsidR="00BF1733" w:rsidRPr="00CB13FA" w:rsidRDefault="00BF1733" w:rsidP="00BF1733">
      <w:pPr>
        <w:pStyle w:val="Akapitzlist"/>
        <w:spacing w:after="0" w:line="240" w:lineRule="auto"/>
        <w:jc w:val="both"/>
      </w:pPr>
    </w:p>
    <w:p w:rsidR="00C80095" w:rsidRPr="00130A8B" w:rsidRDefault="00C80095" w:rsidP="004F1714">
      <w:pPr>
        <w:pStyle w:val="Akapitzlist"/>
        <w:numPr>
          <w:ilvl w:val="0"/>
          <w:numId w:val="1"/>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4F1714">
      <w:pPr>
        <w:pStyle w:val="Akapitzlist"/>
        <w:numPr>
          <w:ilvl w:val="1"/>
          <w:numId w:val="1"/>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4F1714">
      <w:pPr>
        <w:pStyle w:val="Akapitzlist"/>
        <w:numPr>
          <w:ilvl w:val="1"/>
          <w:numId w:val="1"/>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4F1714">
      <w:pPr>
        <w:pStyle w:val="Akapitzlist"/>
        <w:numPr>
          <w:ilvl w:val="0"/>
          <w:numId w:val="2"/>
        </w:numPr>
        <w:spacing w:after="0" w:line="240" w:lineRule="auto"/>
        <w:jc w:val="both"/>
      </w:pPr>
      <w:r w:rsidRPr="001E3356">
        <w:rPr>
          <w:b/>
        </w:rPr>
        <w:t>kompetencji lub uprawnień do prowadzenia określonej działalności zawodowej, o ile wynika to z odrębnych przepisów</w:t>
      </w:r>
      <w:r w:rsidR="00BB6620">
        <w:t>:</w:t>
      </w:r>
    </w:p>
    <w:p w:rsidR="00BB6620" w:rsidRDefault="00BB6620" w:rsidP="00BB6620">
      <w:pPr>
        <w:pStyle w:val="Akapitzlist"/>
        <w:spacing w:after="0" w:line="240" w:lineRule="auto"/>
        <w:ind w:left="1068"/>
        <w:jc w:val="both"/>
      </w:pPr>
      <w:r>
        <w:t>O uzyskanie zamówienia mogą ubiegać się podmioty, które</w:t>
      </w:r>
      <w:r w:rsidRPr="00BB6620">
        <w:t xml:space="preserve"> posiada</w:t>
      </w:r>
      <w:r>
        <w:t xml:space="preserve">ją licencję </w:t>
      </w:r>
      <w:r w:rsidRPr="00BB6620">
        <w:t>na  wykonywanie krajowego  transportu  drogowego  w  zakresie  przewozu  osób  wydanego  na  podstawie ustawy z dnia 6 września 2001r. o transporcie drogowym.</w:t>
      </w:r>
    </w:p>
    <w:p w:rsidR="006C40F9" w:rsidRDefault="006C40F9" w:rsidP="00BB6620">
      <w:pPr>
        <w:pStyle w:val="Akapitzlist"/>
        <w:spacing w:after="0" w:line="240" w:lineRule="auto"/>
        <w:ind w:left="1068"/>
        <w:jc w:val="both"/>
      </w:pPr>
    </w:p>
    <w:p w:rsidR="00E107F6" w:rsidRPr="00DA12DD" w:rsidRDefault="00E2064B" w:rsidP="004F1714">
      <w:pPr>
        <w:pStyle w:val="Akapitzlist"/>
        <w:numPr>
          <w:ilvl w:val="0"/>
          <w:numId w:val="2"/>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4F1714">
      <w:pPr>
        <w:pStyle w:val="Akapitzlist"/>
        <w:numPr>
          <w:ilvl w:val="0"/>
          <w:numId w:val="2"/>
        </w:numPr>
        <w:spacing w:after="0" w:line="240" w:lineRule="auto"/>
        <w:jc w:val="both"/>
      </w:pPr>
      <w:r w:rsidRPr="001E3356">
        <w:rPr>
          <w:b/>
        </w:rPr>
        <w:t>zdolności technicznej lub zawodowej</w:t>
      </w:r>
      <w:r w:rsidR="003C31DF">
        <w:t>:</w:t>
      </w:r>
    </w:p>
    <w:p w:rsidR="0001708A" w:rsidRDefault="0001708A" w:rsidP="0001708A">
      <w:pPr>
        <w:spacing w:after="0" w:line="240" w:lineRule="auto"/>
        <w:jc w:val="both"/>
        <w:rPr>
          <w:b/>
          <w:u w:val="single"/>
        </w:rPr>
      </w:pPr>
    </w:p>
    <w:p w:rsidR="00DF7037" w:rsidRDefault="0060424B" w:rsidP="004F1714">
      <w:pPr>
        <w:pStyle w:val="Akapitzlist"/>
        <w:numPr>
          <w:ilvl w:val="0"/>
          <w:numId w:val="3"/>
        </w:numPr>
        <w:spacing w:after="0" w:line="240" w:lineRule="auto"/>
        <w:jc w:val="both"/>
      </w:pPr>
      <w:r>
        <w:t xml:space="preserve">O uzyskanie zamówienia mogą ubiegać się podmioty, </w:t>
      </w:r>
      <w:r w:rsidRPr="00395F05">
        <w:t>które udokumentują dysponowanie odpowie</w:t>
      </w:r>
      <w:r w:rsidR="00DF7037">
        <w:t>dnim potencjałem technicznym</w:t>
      </w:r>
      <w:r w:rsidRPr="00395F05">
        <w:t>:</w:t>
      </w:r>
      <w:r w:rsidR="00DF7037">
        <w:t xml:space="preserve"> </w:t>
      </w:r>
    </w:p>
    <w:p w:rsidR="00103679" w:rsidRDefault="00103679" w:rsidP="00A97386">
      <w:pPr>
        <w:pStyle w:val="Akapitzlist"/>
        <w:spacing w:after="0" w:line="240" w:lineRule="auto"/>
        <w:ind w:left="1080"/>
        <w:jc w:val="both"/>
      </w:pPr>
      <w:r>
        <w:t xml:space="preserve">- co najmniej </w:t>
      </w:r>
      <w:r w:rsidR="001C46E1">
        <w:t xml:space="preserve">jeden </w:t>
      </w:r>
      <w:proofErr w:type="spellStart"/>
      <w:r>
        <w:t>bus</w:t>
      </w:r>
      <w:proofErr w:type="spellEnd"/>
      <w:r>
        <w:t xml:space="preserve"> z min. </w:t>
      </w:r>
      <w:r w:rsidR="004C0895">
        <w:t>20</w:t>
      </w:r>
      <w:r>
        <w:t xml:space="preserve"> miejscami siedzącymi </w:t>
      </w:r>
      <w:r w:rsidR="004C0895">
        <w:t xml:space="preserve">+ kierowca </w:t>
      </w:r>
    </w:p>
    <w:p w:rsidR="00333232" w:rsidRDefault="00103679" w:rsidP="00103679">
      <w:pPr>
        <w:pStyle w:val="Akapitzlist"/>
        <w:spacing w:after="0" w:line="240" w:lineRule="auto"/>
        <w:ind w:left="1080"/>
        <w:jc w:val="both"/>
        <w:rPr>
          <w:iCs/>
          <w:color w:val="000000"/>
        </w:rPr>
      </w:pPr>
      <w:r>
        <w:tab/>
        <w:t>Pojazdy wykorzystywane do przewozu uczniów mają być sprawne technicznie i winny posiadać wszystkie badania i przeglądy techniczne wymagane przepisami prawa oraz ubezpieczenie OC.</w:t>
      </w:r>
      <w:r w:rsidR="00A97386">
        <w:t xml:space="preserve"> Bus musi być wyposażony w szyny podjazdowe i sprawną klimatyzację.</w:t>
      </w:r>
    </w:p>
    <w:p w:rsidR="0060424B" w:rsidRPr="00984150" w:rsidRDefault="0060424B" w:rsidP="00984150">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t>mogą</w:t>
      </w:r>
      <w:r w:rsidRPr="00BC05B8">
        <w:t xml:space="preserve"> spełniać łącznie.</w:t>
      </w:r>
    </w:p>
    <w:p w:rsidR="00343EF3" w:rsidRPr="00EE63BF" w:rsidRDefault="00E2064B" w:rsidP="004F1714">
      <w:pPr>
        <w:pStyle w:val="Akapitzlist"/>
        <w:numPr>
          <w:ilvl w:val="0"/>
          <w:numId w:val="3"/>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333232" w:rsidRPr="00A97386" w:rsidRDefault="000E2764" w:rsidP="003C31DF">
      <w:pPr>
        <w:spacing w:after="0" w:line="240" w:lineRule="auto"/>
        <w:ind w:left="1068"/>
        <w:jc w:val="both"/>
      </w:pPr>
      <w:r w:rsidRPr="00A97386">
        <w:t xml:space="preserve">- minimum </w:t>
      </w:r>
      <w:r w:rsidR="00B57274" w:rsidRPr="00A97386">
        <w:t>1</w:t>
      </w:r>
      <w:r w:rsidR="008A7ABA" w:rsidRPr="00A97386">
        <w:t xml:space="preserve"> kierowc</w:t>
      </w:r>
      <w:r w:rsidR="00B57274" w:rsidRPr="00A97386">
        <w:t>a</w:t>
      </w:r>
      <w:r w:rsidR="008A7ABA" w:rsidRPr="00A97386">
        <w:t xml:space="preserve"> posiadający ważne prawo jazdy uprawniające do kierowania pojazdami wyszczególnionymi w SIWZ, a  także  legitymujących  się  co  najmniej  3-letnim  stażem  pracy w charakterze kierowcy </w:t>
      </w:r>
      <w:proofErr w:type="spellStart"/>
      <w:r w:rsidR="008A7ABA" w:rsidRPr="00A97386">
        <w:t>busa</w:t>
      </w:r>
      <w:proofErr w:type="spellEnd"/>
      <w:r w:rsidR="008A7ABA" w:rsidRPr="00A97386">
        <w:t xml:space="preserve"> lub autobusu.</w:t>
      </w:r>
    </w:p>
    <w:p w:rsidR="003C31DF" w:rsidRDefault="003C31DF" w:rsidP="003C31DF">
      <w:pPr>
        <w:spacing w:after="0" w:line="240" w:lineRule="auto"/>
        <w:ind w:left="1068"/>
        <w:jc w:val="both"/>
      </w:pPr>
      <w:r>
        <w:t>UWAGA! Ilość lat doświadczeń należy liczyć od daty wystawienia uprawnień.</w:t>
      </w:r>
    </w:p>
    <w:p w:rsidR="00210EA3" w:rsidRDefault="007A5088" w:rsidP="00210EA3">
      <w:pPr>
        <w:pStyle w:val="Akapitzlist"/>
        <w:spacing w:after="0" w:line="240" w:lineRule="auto"/>
        <w:ind w:left="1080"/>
        <w:jc w:val="both"/>
      </w:pPr>
      <w:r w:rsidRPr="00EF712F">
        <w:t xml:space="preserve">W przypadku Wykonawców wspólnie ubiegających się o udzielenie zamówienia, </w:t>
      </w:r>
      <w:r w:rsidR="00210EA3">
        <w:t>powyższy warunek Wykonawcy</w:t>
      </w:r>
      <w:r w:rsidR="00210EA3" w:rsidRPr="00BC05B8">
        <w:t xml:space="preserve"> </w:t>
      </w:r>
      <w:r w:rsidR="00210EA3">
        <w:t>mogą</w:t>
      </w:r>
      <w:r w:rsidR="00210EA3" w:rsidRPr="00BC05B8">
        <w:t xml:space="preserve"> spełniać łącznie.</w:t>
      </w:r>
    </w:p>
    <w:p w:rsidR="00A14789" w:rsidRDefault="00A14789" w:rsidP="00210EA3">
      <w:pPr>
        <w:pStyle w:val="Akapitzlist"/>
        <w:spacing w:after="0" w:line="240" w:lineRule="auto"/>
        <w:ind w:left="1080"/>
        <w:jc w:val="both"/>
      </w:pPr>
    </w:p>
    <w:p w:rsidR="00C80095" w:rsidRPr="0069281A" w:rsidRDefault="00130683" w:rsidP="004F1714">
      <w:pPr>
        <w:pStyle w:val="Akapitzlist"/>
        <w:numPr>
          <w:ilvl w:val="0"/>
          <w:numId w:val="1"/>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F473FD" w:rsidRDefault="00001D26" w:rsidP="004F1714">
      <w:pPr>
        <w:pStyle w:val="Akapitzlist"/>
        <w:numPr>
          <w:ilvl w:val="1"/>
          <w:numId w:val="1"/>
        </w:numPr>
        <w:spacing w:after="0" w:line="240" w:lineRule="auto"/>
        <w:jc w:val="both"/>
      </w:pPr>
      <w:r>
        <w:t xml:space="preserve">Z postępowania o udzielenie zamówienia wyklucza się Wykonawcę, w stosunku do którego zachodzi którakolwiek z okoliczności wskazanych w art. 24 ust. 1 pkt 12 - 23 </w:t>
      </w:r>
      <w:proofErr w:type="spellStart"/>
      <w:r>
        <w:t>p.z.p</w:t>
      </w:r>
      <w:proofErr w:type="spellEnd"/>
      <w:r>
        <w:t xml:space="preserve">. oraz wykonawcę w stosunku do którego zachodzi podstawa wykluczenia wskazana w art. 24 ust. 5 pkt 1 </w:t>
      </w:r>
      <w:proofErr w:type="spellStart"/>
      <w:r>
        <w:t>p.z.p</w:t>
      </w:r>
      <w:proofErr w:type="spellEnd"/>
      <w:r>
        <w:t xml:space="preserve">. </w:t>
      </w:r>
    </w:p>
    <w:p w:rsidR="00697018" w:rsidRDefault="00001D26" w:rsidP="004F1714">
      <w:pPr>
        <w:pStyle w:val="Akapitzlist"/>
        <w:numPr>
          <w:ilvl w:val="1"/>
          <w:numId w:val="1"/>
        </w:numPr>
        <w:spacing w:after="0" w:line="240" w:lineRule="auto"/>
        <w:jc w:val="both"/>
      </w:pPr>
      <w:r>
        <w:t xml:space="preserve">Wykluczenie Wykonawcy następuje zgodnie z art. 24 ust. 7 </w:t>
      </w:r>
      <w:proofErr w:type="spellStart"/>
      <w:r>
        <w:t>p.z.p</w:t>
      </w:r>
      <w:proofErr w:type="spellEnd"/>
      <w:r>
        <w:t>.</w:t>
      </w:r>
    </w:p>
    <w:p w:rsidR="00F473FD" w:rsidRDefault="00F473FD" w:rsidP="00F473FD">
      <w:pPr>
        <w:spacing w:after="0" w:line="240" w:lineRule="auto"/>
        <w:jc w:val="both"/>
      </w:pPr>
    </w:p>
    <w:p w:rsidR="00697018" w:rsidRDefault="00001D26" w:rsidP="004F1714">
      <w:pPr>
        <w:pStyle w:val="Akapitzlist"/>
        <w:numPr>
          <w:ilvl w:val="1"/>
          <w:numId w:val="1"/>
        </w:numPr>
        <w:spacing w:after="0" w:line="240" w:lineRule="auto"/>
        <w:jc w:val="both"/>
      </w:pPr>
      <w:r>
        <w:t xml:space="preserve">Wykonawca, który podlega wykluczeniu na podstawie art. 24 ust. 1 pkt 13 i 14 oraz 16-20 </w:t>
      </w:r>
      <w:r w:rsidR="00697018">
        <w:t xml:space="preserve">oraz ust. 5 pkt 1 </w:t>
      </w:r>
      <w:proofErr w:type="spellStart"/>
      <w:r>
        <w:t>p.z.p</w:t>
      </w:r>
      <w:proofErr w:type="spellEnd"/>
      <w: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 xml:space="preserve">przestępstwom lub przestępstwom skarbowym lub nieprawidłowemu postępowaniu Wykonawcy. Regulacji, o której mowa w zdaniu pierwszym nie stosuje się, jeżeli wobec Wykonawcy, będącego podmiotem zbiorowym, orzeczono prawomocnym wyrokiem sądu zakaz ubiegania się o </w:t>
      </w:r>
      <w:r>
        <w:lastRenderedPageBreak/>
        <w:t>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4F1714">
      <w:pPr>
        <w:pStyle w:val="Akapitzlist"/>
        <w:numPr>
          <w:ilvl w:val="1"/>
          <w:numId w:val="1"/>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4F1714">
      <w:pPr>
        <w:pStyle w:val="Akapitzlist"/>
        <w:numPr>
          <w:ilvl w:val="1"/>
          <w:numId w:val="1"/>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4F1714">
      <w:pPr>
        <w:pStyle w:val="Akapitzlist"/>
        <w:numPr>
          <w:ilvl w:val="0"/>
          <w:numId w:val="1"/>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4F1714">
      <w:pPr>
        <w:pStyle w:val="Akapitzlist"/>
        <w:numPr>
          <w:ilvl w:val="1"/>
          <w:numId w:val="1"/>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4F1714">
      <w:pPr>
        <w:pStyle w:val="Akapitzlist"/>
        <w:numPr>
          <w:ilvl w:val="1"/>
          <w:numId w:val="1"/>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4F1714">
      <w:pPr>
        <w:pStyle w:val="Akapitzlist"/>
        <w:numPr>
          <w:ilvl w:val="1"/>
          <w:numId w:val="1"/>
        </w:numPr>
        <w:spacing w:after="0" w:line="240" w:lineRule="auto"/>
        <w:jc w:val="both"/>
      </w:pPr>
      <w:r w:rsidRPr="00F827F7">
        <w:rPr>
          <w:b/>
        </w:rPr>
        <w:t>UWAGA</w:t>
      </w:r>
      <w:r>
        <w:t xml:space="preserve">: Wykonawca, w terminie 3 dni od dnia zamieszczenia na stronie internetowej informacji, o której mowa w art. 86 ust. 5 </w:t>
      </w:r>
      <w:proofErr w:type="spellStart"/>
      <w:r>
        <w:t>p.z.p</w:t>
      </w:r>
      <w:proofErr w:type="spellEnd"/>
      <w:r>
        <w:t xml:space="preserve">., przekazuje Zamawiającemu oświadczenie o przynależności lub braku przynależności do tej samej grupy kapitałowej, o której mowa w art. 24 ust. 1 pkt 23 </w:t>
      </w:r>
      <w:proofErr w:type="spellStart"/>
      <w:r>
        <w:t>p.z.p</w:t>
      </w:r>
      <w:proofErr w:type="spellEnd"/>
      <w:r>
        <w:t>.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4F1714">
      <w:pPr>
        <w:pStyle w:val="Akapitzlist"/>
        <w:numPr>
          <w:ilvl w:val="1"/>
          <w:numId w:val="1"/>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4F1714">
      <w:pPr>
        <w:pStyle w:val="Akapitzlist"/>
        <w:numPr>
          <w:ilvl w:val="1"/>
          <w:numId w:val="1"/>
        </w:numPr>
        <w:spacing w:after="0" w:line="240" w:lineRule="auto"/>
        <w:jc w:val="both"/>
        <w:rPr>
          <w:u w:val="single"/>
        </w:rPr>
      </w:pPr>
      <w:r w:rsidRPr="00F827F7">
        <w:rPr>
          <w:b/>
          <w:u w:val="single"/>
        </w:rPr>
        <w:t>UWAGA:</w:t>
      </w:r>
      <w:r w:rsidRPr="00F827F7">
        <w:rPr>
          <w:u w:val="single"/>
        </w:rPr>
        <w:t xml:space="preserve"> </w:t>
      </w:r>
      <w:r w:rsidRPr="00F827F7">
        <w:rPr>
          <w:b/>
          <w:u w:val="single"/>
        </w:rPr>
        <w:t xml:space="preserve">Zamawiający, zgodnie z art. 24 aa </w:t>
      </w:r>
      <w:proofErr w:type="spellStart"/>
      <w:r w:rsidRPr="00F827F7">
        <w:rPr>
          <w:b/>
          <w:u w:val="single"/>
        </w:rPr>
        <w:t>p.z.p</w:t>
      </w:r>
      <w:proofErr w:type="spellEnd"/>
      <w:r w:rsidRPr="00F827F7">
        <w:rPr>
          <w:b/>
          <w:u w:val="single"/>
        </w:rPr>
        <w:t>.,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4F1714">
      <w:pPr>
        <w:pStyle w:val="Akapitzlist"/>
        <w:numPr>
          <w:ilvl w:val="1"/>
          <w:numId w:val="1"/>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4F1714">
      <w:pPr>
        <w:pStyle w:val="Akapitzlist"/>
        <w:numPr>
          <w:ilvl w:val="1"/>
          <w:numId w:val="1"/>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 xml:space="preserve">Wykonawca na wezwanie Zamawiającego na podstawie art. 26 ust. 2 </w:t>
      </w:r>
      <w:proofErr w:type="spellStart"/>
      <w:r w:rsidRPr="00F827F7">
        <w:rPr>
          <w:b/>
          <w:u w:val="single"/>
        </w:rPr>
        <w:t>p.z.p</w:t>
      </w:r>
      <w:proofErr w:type="spellEnd"/>
      <w:r w:rsidRPr="00F827F7">
        <w:rPr>
          <w:b/>
          <w:u w:val="single"/>
        </w:rPr>
        <w:t>.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4F1714">
      <w:pPr>
        <w:pStyle w:val="Akapitzlist"/>
        <w:numPr>
          <w:ilvl w:val="0"/>
          <w:numId w:val="4"/>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BC05B8" w:rsidRDefault="00BC05B8" w:rsidP="007A5088">
      <w:pPr>
        <w:spacing w:after="0" w:line="240" w:lineRule="auto"/>
        <w:jc w:val="both"/>
      </w:pPr>
    </w:p>
    <w:p w:rsidR="00F827F7" w:rsidRDefault="00252D62" w:rsidP="004F1714">
      <w:pPr>
        <w:pStyle w:val="Akapitzlist"/>
        <w:numPr>
          <w:ilvl w:val="0"/>
          <w:numId w:val="5"/>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623A86">
        <w:rPr>
          <w:b/>
        </w:rPr>
        <w:t>4</w:t>
      </w:r>
      <w:r w:rsidR="0010396D" w:rsidRPr="00691517">
        <w:rPr>
          <w:b/>
        </w:rPr>
        <w:t xml:space="preserve"> do SIWZ</w:t>
      </w:r>
      <w:r w:rsidR="00FA6C4B">
        <w:rPr>
          <w:b/>
        </w:rPr>
        <w:t>.</w:t>
      </w:r>
    </w:p>
    <w:p w:rsidR="00FA6C4B" w:rsidRDefault="00FA6C4B" w:rsidP="00FA6C4B">
      <w:pPr>
        <w:pStyle w:val="Akapitzlist"/>
        <w:spacing w:after="0" w:line="240" w:lineRule="auto"/>
        <w:ind w:left="1080"/>
        <w:jc w:val="both"/>
        <w:rPr>
          <w:b/>
        </w:rPr>
      </w:pPr>
    </w:p>
    <w:p w:rsidR="00BC05B8" w:rsidRPr="0074009C" w:rsidRDefault="00FA6C4B" w:rsidP="004F1714">
      <w:pPr>
        <w:pStyle w:val="Akapitzlist"/>
        <w:numPr>
          <w:ilvl w:val="0"/>
          <w:numId w:val="5"/>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wykazu stanowi Załącznik nr</w:t>
      </w:r>
      <w:r>
        <w:rPr>
          <w:b/>
        </w:rPr>
        <w:t xml:space="preserve"> </w:t>
      </w:r>
      <w:r w:rsidR="00623A86">
        <w:rPr>
          <w:b/>
        </w:rPr>
        <w:t>5</w:t>
      </w:r>
      <w:r w:rsidRPr="00691517">
        <w:rPr>
          <w:b/>
        </w:rPr>
        <w:t xml:space="preserve"> do SIWZ</w:t>
      </w:r>
      <w:r>
        <w:rPr>
          <w:b/>
        </w:rPr>
        <w:t>.</w:t>
      </w:r>
    </w:p>
    <w:p w:rsidR="0074009C" w:rsidRDefault="0074009C" w:rsidP="0074009C">
      <w:pPr>
        <w:pStyle w:val="Akapitzlist"/>
      </w:pPr>
    </w:p>
    <w:p w:rsidR="0074009C" w:rsidRPr="00FA6C4B" w:rsidRDefault="0074009C" w:rsidP="004F1714">
      <w:pPr>
        <w:pStyle w:val="Akapitzlist"/>
        <w:numPr>
          <w:ilvl w:val="0"/>
          <w:numId w:val="5"/>
        </w:numPr>
        <w:jc w:val="both"/>
      </w:pPr>
      <w:r>
        <w:t xml:space="preserve">Licencję </w:t>
      </w:r>
      <w:r w:rsidRPr="00BB6620">
        <w:t>na  wykonywanie krajowego  transportu  drogowego  w  zakresie  przewozu  osób  wydanego  na  podstawie ustawy z dnia 6 września 2001r. o transporcie drogowym.</w:t>
      </w: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4F1714">
      <w:pPr>
        <w:pStyle w:val="Akapitzlist"/>
        <w:numPr>
          <w:ilvl w:val="0"/>
          <w:numId w:val="4"/>
        </w:numPr>
        <w:spacing w:after="0" w:line="240" w:lineRule="auto"/>
        <w:jc w:val="both"/>
        <w:rPr>
          <w:b/>
        </w:rPr>
      </w:pPr>
      <w:r w:rsidRPr="00C73C7C">
        <w:rPr>
          <w:b/>
        </w:rPr>
        <w:t xml:space="preserve">W celu potwierdzenia braku podstaw do wykluczenia o jakich stanowi art. 24 ust. 5 pkt 1 </w:t>
      </w:r>
      <w:proofErr w:type="spellStart"/>
      <w:r w:rsidRPr="00C73C7C">
        <w:rPr>
          <w:b/>
        </w:rPr>
        <w:t>p.z.p</w:t>
      </w:r>
      <w:proofErr w:type="spellEnd"/>
      <w:r w:rsidRPr="00C73C7C">
        <w:rPr>
          <w:b/>
        </w:rPr>
        <w:t xml:space="preserve">. </w:t>
      </w:r>
    </w:p>
    <w:p w:rsidR="00647F3E" w:rsidRDefault="00CA04D6" w:rsidP="004F1714">
      <w:pPr>
        <w:pStyle w:val="Akapitzlist"/>
        <w:numPr>
          <w:ilvl w:val="0"/>
          <w:numId w:val="18"/>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003FE7" w:rsidRDefault="00CA04D6" w:rsidP="004F1714">
      <w:pPr>
        <w:pStyle w:val="Akapitzlist"/>
        <w:numPr>
          <w:ilvl w:val="1"/>
          <w:numId w:val="1"/>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4F1714">
      <w:pPr>
        <w:pStyle w:val="Akapitzlist"/>
        <w:numPr>
          <w:ilvl w:val="1"/>
          <w:numId w:val="1"/>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4F1714">
      <w:pPr>
        <w:pStyle w:val="Akapitzlist"/>
        <w:numPr>
          <w:ilvl w:val="1"/>
          <w:numId w:val="1"/>
        </w:numPr>
        <w:spacing w:after="0" w:line="240" w:lineRule="auto"/>
        <w:jc w:val="both"/>
      </w:pPr>
      <w:r w:rsidRPr="00CF798D">
        <w:t xml:space="preserve">Wykonawca nie jest obowiązany do złożenia oświadczeń lub dokumentów potwierdzających okoliczności, o których mowa w art. 25 ust. 1 pkt 1 i 3 </w:t>
      </w:r>
      <w:proofErr w:type="spellStart"/>
      <w:r w:rsidRPr="00CF798D">
        <w:t>p.z.p</w:t>
      </w:r>
      <w:proofErr w:type="spellEnd"/>
      <w:r w:rsidRPr="00CF798D">
        <w:t>.,</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w:t>
      </w:r>
      <w:proofErr w:type="spellStart"/>
      <w:r w:rsidR="002E342E">
        <w:t>t.j</w:t>
      </w:r>
      <w:proofErr w:type="spellEnd"/>
      <w:r w:rsidR="002E342E">
        <w:t xml:space="preserve">. </w:t>
      </w:r>
      <w:r w:rsidRPr="00CF798D">
        <w:t>Dz. U. z 201</w:t>
      </w:r>
      <w:r w:rsidR="002E342E">
        <w:t>9</w:t>
      </w:r>
      <w:r w:rsidRPr="00CF798D">
        <w:t xml:space="preserve"> r. poz. </w:t>
      </w:r>
      <w:r w:rsidR="002E342E">
        <w:t>700</w:t>
      </w:r>
      <w:r w:rsidRPr="00CF798D">
        <w:t>).</w:t>
      </w:r>
      <w:r w:rsidR="00CF798D" w:rsidRPr="00CF798D">
        <w:t xml:space="preserve"> </w:t>
      </w:r>
    </w:p>
    <w:p w:rsidR="00CF798D" w:rsidRDefault="00CF798D" w:rsidP="00CF798D">
      <w:pPr>
        <w:pStyle w:val="Akapitzlist"/>
        <w:spacing w:after="0" w:line="240" w:lineRule="auto"/>
      </w:pPr>
    </w:p>
    <w:p w:rsidR="00CA04D6" w:rsidRPr="00AB4BD3" w:rsidRDefault="00DD2121" w:rsidP="004F1714">
      <w:pPr>
        <w:pStyle w:val="Akapitzlist"/>
        <w:numPr>
          <w:ilvl w:val="0"/>
          <w:numId w:val="1"/>
        </w:numPr>
        <w:spacing w:after="0" w:line="240" w:lineRule="auto"/>
        <w:jc w:val="both"/>
      </w:pPr>
      <w:r w:rsidRPr="00AB4BD3">
        <w:rPr>
          <w:rFonts w:ascii="Arial" w:hAnsi="Arial" w:cs="Arial"/>
          <w:b/>
          <w:bCs/>
          <w:sz w:val="20"/>
          <w:szCs w:val="20"/>
          <w:lang w:eastAsia="pl-PL"/>
        </w:rPr>
        <w:lastRenderedPageBreak/>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4F1714">
      <w:pPr>
        <w:pStyle w:val="Akapitzlist"/>
        <w:numPr>
          <w:ilvl w:val="1"/>
          <w:numId w:val="1"/>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4F1714">
      <w:pPr>
        <w:pStyle w:val="Akapitzlist"/>
        <w:numPr>
          <w:ilvl w:val="1"/>
          <w:numId w:val="1"/>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w:t>
      </w:r>
      <w:proofErr w:type="spellStart"/>
      <w:r w:rsidRPr="008561A1">
        <w:rPr>
          <w:b/>
        </w:rPr>
        <w:t>p.z.p</w:t>
      </w:r>
      <w:proofErr w:type="spellEnd"/>
      <w:r w:rsidRPr="008561A1">
        <w:rPr>
          <w:b/>
        </w:rPr>
        <w:t xml:space="preserve">. </w:t>
      </w:r>
    </w:p>
    <w:p w:rsidR="00454355" w:rsidRDefault="00454355" w:rsidP="00454355">
      <w:pPr>
        <w:pStyle w:val="Akapitzlist"/>
        <w:spacing w:after="0" w:line="240" w:lineRule="auto"/>
        <w:jc w:val="both"/>
        <w:rPr>
          <w:b/>
        </w:rPr>
      </w:pPr>
    </w:p>
    <w:p w:rsidR="00AB4BD3" w:rsidRPr="007047F5" w:rsidRDefault="00AB4BD3" w:rsidP="004F1714">
      <w:pPr>
        <w:pStyle w:val="Akapitzlist"/>
        <w:numPr>
          <w:ilvl w:val="1"/>
          <w:numId w:val="1"/>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 xml:space="preserve">Zgodnie z treścią art. 22a ust. 4 </w:t>
      </w:r>
      <w:proofErr w:type="spellStart"/>
      <w:r w:rsidRPr="007047F5">
        <w:rPr>
          <w:b/>
        </w:rPr>
        <w:t>p.z.p</w:t>
      </w:r>
      <w:proofErr w:type="spellEnd"/>
      <w:r w:rsidRPr="007047F5">
        <w:rPr>
          <w:b/>
        </w:rPr>
        <w:t>. - w odniesieniu do warunków dotyczących wykształcenia, kwalifikacji zawodowych lub doświadczenia, Wykonawcy mogą polegać na zdolnościach innych podmiotów</w:t>
      </w:r>
      <w:r w:rsidR="00FB704C">
        <w:rPr>
          <w:b/>
        </w:rPr>
        <w:t>, jeśli podmioty te zrealizują usługi</w:t>
      </w:r>
      <w:r w:rsidRPr="007047F5">
        <w:rPr>
          <w:b/>
        </w:rPr>
        <w:t>, do realizacji których te zdolności są wymagane.</w:t>
      </w:r>
    </w:p>
    <w:p w:rsidR="00454355" w:rsidRDefault="00454355" w:rsidP="00454355">
      <w:pPr>
        <w:pStyle w:val="Akapitzlist"/>
        <w:spacing w:after="0" w:line="240" w:lineRule="auto"/>
        <w:jc w:val="both"/>
      </w:pPr>
    </w:p>
    <w:p w:rsidR="007047F5" w:rsidRDefault="00AB4BD3" w:rsidP="004F1714">
      <w:pPr>
        <w:pStyle w:val="Akapitzlist"/>
        <w:numPr>
          <w:ilvl w:val="1"/>
          <w:numId w:val="1"/>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4F1714">
      <w:pPr>
        <w:pStyle w:val="Akapitzlist"/>
        <w:numPr>
          <w:ilvl w:val="1"/>
          <w:numId w:val="1"/>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4F1714">
      <w:pPr>
        <w:pStyle w:val="Akapitzlist"/>
        <w:numPr>
          <w:ilvl w:val="0"/>
          <w:numId w:val="6"/>
        </w:numPr>
        <w:spacing w:after="0" w:line="240" w:lineRule="auto"/>
        <w:jc w:val="both"/>
      </w:pPr>
      <w:r>
        <w:t>zastąpił ten podmiot innym podmiotem lub podmiotami lub</w:t>
      </w:r>
    </w:p>
    <w:p w:rsidR="002C065E" w:rsidRPr="006977B2" w:rsidRDefault="00AB4BD3" w:rsidP="004F1714">
      <w:pPr>
        <w:pStyle w:val="Akapitzlist"/>
        <w:numPr>
          <w:ilvl w:val="0"/>
          <w:numId w:val="6"/>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4F1714">
      <w:pPr>
        <w:pStyle w:val="Akapitzlist"/>
        <w:numPr>
          <w:ilvl w:val="1"/>
          <w:numId w:val="1"/>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4F1714">
      <w:pPr>
        <w:pStyle w:val="Akapitzlist"/>
        <w:numPr>
          <w:ilvl w:val="1"/>
          <w:numId w:val="1"/>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4F1714">
      <w:pPr>
        <w:pStyle w:val="Akapitzlist"/>
        <w:numPr>
          <w:ilvl w:val="1"/>
          <w:numId w:val="1"/>
        </w:numPr>
        <w:spacing w:after="0" w:line="240" w:lineRule="auto"/>
        <w:jc w:val="both"/>
      </w:pPr>
      <w:r>
        <w:lastRenderedPageBreak/>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4F1714">
      <w:pPr>
        <w:pStyle w:val="Akapitzlist"/>
        <w:numPr>
          <w:ilvl w:val="1"/>
          <w:numId w:val="1"/>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4F1714">
      <w:pPr>
        <w:pStyle w:val="Akapitzlist"/>
        <w:numPr>
          <w:ilvl w:val="0"/>
          <w:numId w:val="1"/>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4F1714">
      <w:pPr>
        <w:pStyle w:val="Akapitzlist"/>
        <w:numPr>
          <w:ilvl w:val="1"/>
          <w:numId w:val="1"/>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4F1714">
      <w:pPr>
        <w:pStyle w:val="Akapitzlist"/>
        <w:numPr>
          <w:ilvl w:val="1"/>
          <w:numId w:val="1"/>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w:t>
      </w:r>
      <w:proofErr w:type="spellStart"/>
      <w:r>
        <w:t>p.z.p</w:t>
      </w:r>
      <w:proofErr w:type="spellEnd"/>
      <w:r>
        <w:t xml:space="preserve">.,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4F1714">
      <w:pPr>
        <w:pStyle w:val="Akapitzlist"/>
        <w:numPr>
          <w:ilvl w:val="1"/>
          <w:numId w:val="1"/>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4F1714">
      <w:pPr>
        <w:pStyle w:val="Akapitzlist"/>
        <w:numPr>
          <w:ilvl w:val="1"/>
          <w:numId w:val="1"/>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4F1714">
      <w:pPr>
        <w:pStyle w:val="Akapitzlist"/>
        <w:numPr>
          <w:ilvl w:val="1"/>
          <w:numId w:val="1"/>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4F1714">
      <w:pPr>
        <w:pStyle w:val="Akapitzlist"/>
        <w:numPr>
          <w:ilvl w:val="0"/>
          <w:numId w:val="1"/>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4F1714">
      <w:pPr>
        <w:pStyle w:val="Akapitzlist"/>
        <w:numPr>
          <w:ilvl w:val="1"/>
          <w:numId w:val="1"/>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4F1714">
      <w:pPr>
        <w:pStyle w:val="Akapitzlist"/>
        <w:numPr>
          <w:ilvl w:val="1"/>
          <w:numId w:val="1"/>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xml:space="preserve">, lub </w:t>
      </w:r>
      <w:r>
        <w:lastRenderedPageBreak/>
        <w:t>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4F1714">
      <w:pPr>
        <w:pStyle w:val="Akapitzlist"/>
        <w:numPr>
          <w:ilvl w:val="1"/>
          <w:numId w:val="1"/>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4F1714">
      <w:pPr>
        <w:pStyle w:val="Akapitzlist"/>
        <w:numPr>
          <w:ilvl w:val="1"/>
          <w:numId w:val="1"/>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0" w:history="1">
        <w:r w:rsidR="00BA3B84" w:rsidRPr="004316E4">
          <w:rPr>
            <w:rStyle w:val="Hipercze"/>
            <w:rFonts w:ascii="Calibri" w:hAnsi="Calibri" w:cs="Calibri"/>
          </w:rPr>
          <w:t>http://nasza-gmina.org/</w:t>
        </w:r>
      </w:hyperlink>
      <w:r>
        <w:t>.</w:t>
      </w:r>
    </w:p>
    <w:p w:rsidR="00454355" w:rsidRDefault="00454355" w:rsidP="00454355">
      <w:pPr>
        <w:pStyle w:val="Akapitzlist"/>
        <w:spacing w:after="0" w:line="240" w:lineRule="auto"/>
        <w:jc w:val="both"/>
      </w:pPr>
    </w:p>
    <w:p w:rsidR="00912106" w:rsidRDefault="00912106" w:rsidP="004F1714">
      <w:pPr>
        <w:pStyle w:val="Akapitzlist"/>
        <w:numPr>
          <w:ilvl w:val="1"/>
          <w:numId w:val="1"/>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1" w:history="1">
        <w:r w:rsidR="00BA3B84" w:rsidRPr="004316E4">
          <w:rPr>
            <w:rStyle w:val="Hipercze"/>
            <w:rFonts w:ascii="Calibri" w:hAnsi="Calibri" w:cs="Calibri"/>
          </w:rPr>
          <w:t>http://nasza-gmina.org/</w:t>
        </w:r>
      </w:hyperlink>
      <w:r>
        <w:t>.</w:t>
      </w:r>
    </w:p>
    <w:p w:rsidR="00454355" w:rsidRDefault="00454355" w:rsidP="00454355">
      <w:pPr>
        <w:pStyle w:val="Akapitzlist"/>
        <w:spacing w:after="0" w:line="240" w:lineRule="auto"/>
        <w:jc w:val="both"/>
      </w:pPr>
    </w:p>
    <w:p w:rsidR="00912106" w:rsidRDefault="00912106" w:rsidP="004F1714">
      <w:pPr>
        <w:pStyle w:val="Akapitzlist"/>
        <w:numPr>
          <w:ilvl w:val="1"/>
          <w:numId w:val="1"/>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4F1714">
      <w:pPr>
        <w:pStyle w:val="Akapitzlist"/>
        <w:numPr>
          <w:ilvl w:val="1"/>
          <w:numId w:val="1"/>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2" w:history="1">
        <w:r w:rsidR="00BA3B84" w:rsidRPr="004316E4">
          <w:rPr>
            <w:rStyle w:val="Hipercze"/>
            <w:rFonts w:ascii="Calibri" w:hAnsi="Calibri" w:cs="Calibri"/>
          </w:rPr>
          <w:t>http://nasza-gmina.org/</w:t>
        </w:r>
      </w:hyperlink>
      <w:r>
        <w:t>.</w:t>
      </w:r>
    </w:p>
    <w:p w:rsidR="00454355" w:rsidRDefault="00454355" w:rsidP="00454355">
      <w:pPr>
        <w:pStyle w:val="Akapitzlist"/>
        <w:spacing w:after="0" w:line="240" w:lineRule="auto"/>
        <w:jc w:val="both"/>
      </w:pPr>
    </w:p>
    <w:p w:rsidR="005750C0" w:rsidRDefault="00912106" w:rsidP="004F1714">
      <w:pPr>
        <w:pStyle w:val="Akapitzlist"/>
        <w:numPr>
          <w:ilvl w:val="1"/>
          <w:numId w:val="1"/>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4F1714">
      <w:pPr>
        <w:pStyle w:val="Akapitzlist"/>
        <w:numPr>
          <w:ilvl w:val="1"/>
          <w:numId w:val="1"/>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4F1714">
      <w:pPr>
        <w:pStyle w:val="Akapitzlist"/>
        <w:numPr>
          <w:ilvl w:val="1"/>
          <w:numId w:val="1"/>
        </w:numPr>
        <w:spacing w:after="0" w:line="240" w:lineRule="auto"/>
        <w:jc w:val="both"/>
      </w:pPr>
      <w:r w:rsidRPr="005750C0">
        <w:t xml:space="preserve">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w:t>
      </w:r>
      <w:proofErr w:type="spellStart"/>
      <w:r w:rsidRPr="005750C0">
        <w:t>p.z.p</w:t>
      </w:r>
      <w:proofErr w:type="spellEnd"/>
      <w:r w:rsidRPr="005750C0">
        <w:t>. oraz przez podwykonawców, należy złożyć w oryginale.</w:t>
      </w:r>
    </w:p>
    <w:p w:rsidR="00454355" w:rsidRDefault="00454355" w:rsidP="00454355">
      <w:pPr>
        <w:pStyle w:val="Akapitzlist"/>
        <w:spacing w:after="0" w:line="240" w:lineRule="auto"/>
        <w:jc w:val="both"/>
      </w:pPr>
    </w:p>
    <w:p w:rsidR="005750C0" w:rsidRDefault="005750C0" w:rsidP="004F1714">
      <w:pPr>
        <w:pStyle w:val="Akapitzlist"/>
        <w:numPr>
          <w:ilvl w:val="1"/>
          <w:numId w:val="1"/>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454355" w:rsidRDefault="005750C0" w:rsidP="00454355">
      <w:pPr>
        <w:pStyle w:val="Akapitzlist"/>
        <w:numPr>
          <w:ilvl w:val="1"/>
          <w:numId w:val="1"/>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5750C0" w:rsidP="00843312">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lastRenderedPageBreak/>
        <w:t>Do bezpośredniego kontaktowania się</w:t>
      </w:r>
      <w:r w:rsidR="00C3693E">
        <w:t xml:space="preserve"> z wykonawcami upoważniony</w:t>
      </w:r>
      <w:r w:rsidR="00A96D61">
        <w:t xml:space="preserve"> </w:t>
      </w:r>
      <w:r w:rsidR="00C3693E">
        <w:t>jest</w:t>
      </w:r>
      <w:r w:rsidR="00A96D61">
        <w:t>:</w:t>
      </w:r>
    </w:p>
    <w:p w:rsidR="00ED6AB8" w:rsidRDefault="00ED6AB8" w:rsidP="00ED6AB8">
      <w:pPr>
        <w:pStyle w:val="Styl1"/>
        <w:numPr>
          <w:ilvl w:val="0"/>
          <w:numId w:val="0"/>
        </w:numPr>
        <w:spacing w:after="0" w:line="240" w:lineRule="auto"/>
        <w:ind w:left="720"/>
        <w:jc w:val="both"/>
      </w:pPr>
      <w:r w:rsidRPr="00ED6AB8">
        <w:t>Andrzej Prz</w:t>
      </w:r>
      <w:r w:rsidR="001E6C96">
        <w:t>ybyszewski tel. (014) 6807062</w:t>
      </w:r>
      <w:r w:rsidRPr="00ED6AB8">
        <w:t xml:space="preserve"> – od poniedziałku do piątku w godz. od 8:00 do 15:30</w:t>
      </w:r>
    </w:p>
    <w:p w:rsidR="00454355" w:rsidRDefault="00454355" w:rsidP="007D6FBD">
      <w:pPr>
        <w:spacing w:after="0" w:line="240" w:lineRule="auto"/>
      </w:pPr>
    </w:p>
    <w:p w:rsidR="007D6FBD" w:rsidRDefault="00DD2121" w:rsidP="004F1714">
      <w:pPr>
        <w:pStyle w:val="Akapitzlist"/>
        <w:numPr>
          <w:ilvl w:val="0"/>
          <w:numId w:val="1"/>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64553D" w:rsidRPr="00C3693E" w:rsidRDefault="00C3693E" w:rsidP="001B0BDF">
      <w:pPr>
        <w:pStyle w:val="Akapitzlist"/>
        <w:numPr>
          <w:ilvl w:val="1"/>
          <w:numId w:val="1"/>
        </w:numPr>
        <w:spacing w:after="0" w:line="240" w:lineRule="auto"/>
        <w:jc w:val="both"/>
        <w:rPr>
          <w:b/>
          <w:color w:val="FF0000"/>
        </w:rPr>
      </w:pPr>
      <w:r>
        <w:t>Zamawiający nie wymaga wniesienia</w:t>
      </w:r>
      <w:r w:rsidR="0064553D">
        <w:t xml:space="preserve"> wadium</w:t>
      </w:r>
      <w:r>
        <w:t>.</w:t>
      </w:r>
      <w:r w:rsidR="0064553D" w:rsidRPr="00C3693E">
        <w:rPr>
          <w:b/>
          <w:color w:val="FF0000"/>
        </w:rPr>
        <w:t xml:space="preserve"> </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4F1714">
      <w:pPr>
        <w:pStyle w:val="Akapitzlist"/>
        <w:numPr>
          <w:ilvl w:val="0"/>
          <w:numId w:val="1"/>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4F1714">
      <w:pPr>
        <w:pStyle w:val="Akapitzlist"/>
        <w:numPr>
          <w:ilvl w:val="1"/>
          <w:numId w:val="1"/>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4F1714">
      <w:pPr>
        <w:pStyle w:val="Akapitzlist"/>
        <w:numPr>
          <w:ilvl w:val="1"/>
          <w:numId w:val="1"/>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4F1714">
      <w:pPr>
        <w:pStyle w:val="Akapitzlist"/>
        <w:numPr>
          <w:ilvl w:val="1"/>
          <w:numId w:val="1"/>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4F1714">
      <w:pPr>
        <w:pStyle w:val="Akapitzlist"/>
        <w:numPr>
          <w:ilvl w:val="0"/>
          <w:numId w:val="1"/>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4F1714">
      <w:pPr>
        <w:pStyle w:val="Akapitzlist"/>
        <w:numPr>
          <w:ilvl w:val="1"/>
          <w:numId w:val="1"/>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4F1714">
      <w:pPr>
        <w:pStyle w:val="Akapitzlist"/>
        <w:numPr>
          <w:ilvl w:val="1"/>
          <w:numId w:val="1"/>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4F1714">
      <w:pPr>
        <w:pStyle w:val="Akapitzlist"/>
        <w:numPr>
          <w:ilvl w:val="1"/>
          <w:numId w:val="1"/>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4F1714">
      <w:pPr>
        <w:pStyle w:val="Akapitzlist"/>
        <w:numPr>
          <w:ilvl w:val="0"/>
          <w:numId w:val="9"/>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4F1714">
      <w:pPr>
        <w:pStyle w:val="Akapitzlist"/>
        <w:numPr>
          <w:ilvl w:val="0"/>
          <w:numId w:val="9"/>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4F1714">
      <w:pPr>
        <w:pStyle w:val="Akapitzlist"/>
        <w:numPr>
          <w:ilvl w:val="0"/>
          <w:numId w:val="9"/>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171435" w:rsidRDefault="001447CC" w:rsidP="001E6C96">
      <w:pPr>
        <w:pStyle w:val="Akapitzlist"/>
        <w:numPr>
          <w:ilvl w:val="0"/>
          <w:numId w:val="9"/>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xml:space="preserve">)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w:t>
      </w:r>
      <w:r w:rsidR="001C0C55" w:rsidRPr="00CF798D">
        <w:t>(</w:t>
      </w:r>
      <w:proofErr w:type="spellStart"/>
      <w:r w:rsidR="001C0C55">
        <w:t>t.j</w:t>
      </w:r>
      <w:proofErr w:type="spellEnd"/>
      <w:r w:rsidR="001C0C55">
        <w:t xml:space="preserve">. </w:t>
      </w:r>
      <w:r w:rsidR="001C0C55" w:rsidRPr="00CF798D">
        <w:t>Dz. U. z 201</w:t>
      </w:r>
      <w:r w:rsidR="001C0C55">
        <w:t>9</w:t>
      </w:r>
      <w:r w:rsidR="001C0C55" w:rsidRPr="00CF798D">
        <w:t xml:space="preserve"> r. poz. </w:t>
      </w:r>
      <w:r w:rsidR="001C0C55">
        <w:t>700</w:t>
      </w:r>
      <w:r w:rsidR="001C0C55" w:rsidRPr="00CF798D">
        <w:t>)</w:t>
      </w:r>
      <w:r w:rsidR="001C0C55">
        <w:t xml:space="preserve">, </w:t>
      </w:r>
      <w:r>
        <w:t>a Wykonawca wskazał to wraz ze złożeniem oferty.</w:t>
      </w:r>
      <w:r w:rsidR="00783C47">
        <w:t xml:space="preserve"> W przypadku podpisania oferty przez pełnomocnika </w:t>
      </w:r>
      <w:r w:rsidR="00783C47">
        <w:lastRenderedPageBreak/>
        <w:t xml:space="preserve">Wykonawcy do oferty należy złożyć pełnomocnictwo. </w:t>
      </w:r>
      <w:r w:rsidR="00783C47" w:rsidRPr="006E391A">
        <w:rPr>
          <w:b/>
        </w:rPr>
        <w:t>Pełnomocnictwo winno być załączone w formie oryginału lub notarialnie poświadczonej kopii.</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4F1714">
      <w:pPr>
        <w:pStyle w:val="Akapitzlist"/>
        <w:numPr>
          <w:ilvl w:val="1"/>
          <w:numId w:val="1"/>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4F1714">
      <w:pPr>
        <w:pStyle w:val="Akapitzlist"/>
        <w:numPr>
          <w:ilvl w:val="1"/>
          <w:numId w:val="1"/>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4F1714">
      <w:pPr>
        <w:pStyle w:val="Akapitzlist"/>
        <w:numPr>
          <w:ilvl w:val="1"/>
          <w:numId w:val="1"/>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4F1714">
      <w:pPr>
        <w:pStyle w:val="Akapitzlist"/>
        <w:numPr>
          <w:ilvl w:val="1"/>
          <w:numId w:val="1"/>
        </w:numPr>
        <w:spacing w:after="0" w:line="240" w:lineRule="auto"/>
        <w:jc w:val="both"/>
      </w:pPr>
      <w:r w:rsidRPr="00994F6A">
        <w:t xml:space="preserve">Zamawiający informuje, iż zgodnie z art. 8 ust. 3 </w:t>
      </w:r>
      <w:proofErr w:type="spellStart"/>
      <w:r w:rsidRPr="00994F6A">
        <w:t>p.z.p</w:t>
      </w:r>
      <w:proofErr w:type="spellEnd"/>
      <w:r w:rsidRPr="00994F6A">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w:t>
      </w:r>
      <w:proofErr w:type="spellStart"/>
      <w:r w:rsidRPr="00994F6A">
        <w:t>p.z.p</w:t>
      </w:r>
      <w:proofErr w:type="spellEnd"/>
      <w:r w:rsidRPr="00994F6A">
        <w:t>.</w:t>
      </w:r>
    </w:p>
    <w:p w:rsidR="00454355" w:rsidRDefault="00454355" w:rsidP="00454355">
      <w:pPr>
        <w:pStyle w:val="Akapitzlist"/>
        <w:spacing w:after="0" w:line="240" w:lineRule="auto"/>
        <w:jc w:val="both"/>
      </w:pPr>
    </w:p>
    <w:p w:rsidR="00254C59" w:rsidRPr="00994F6A" w:rsidRDefault="001447CC" w:rsidP="004F1714">
      <w:pPr>
        <w:pStyle w:val="Akapitzlist"/>
        <w:numPr>
          <w:ilvl w:val="1"/>
          <w:numId w:val="1"/>
        </w:numPr>
        <w:spacing w:after="0" w:line="240" w:lineRule="auto"/>
        <w:jc w:val="both"/>
      </w:pPr>
      <w:r w:rsidRPr="00994F6A">
        <w:t xml:space="preserve">Wszelkie informacje stanowiące tajemnicę przedsiębiorstwa w rozumieniu ustawy z dnia 16 kwietnia 1993 roku o zwalczaniu nieuczciwej konkurencji </w:t>
      </w:r>
      <w:r w:rsidR="0090243E" w:rsidRPr="00994F6A">
        <w:t>(</w:t>
      </w:r>
      <w:proofErr w:type="spellStart"/>
      <w:r w:rsidR="0090243E">
        <w:t>t.j</w:t>
      </w:r>
      <w:proofErr w:type="spellEnd"/>
      <w:r w:rsidR="0090243E">
        <w:t xml:space="preserve">. </w:t>
      </w:r>
      <w:r w:rsidR="0090243E" w:rsidRPr="00994F6A">
        <w:t>Dz.U. 20</w:t>
      </w:r>
      <w:r w:rsidR="0090243E">
        <w:t>19r. p</w:t>
      </w:r>
      <w:r w:rsidR="0090243E" w:rsidRPr="00994F6A">
        <w:t xml:space="preserve">oz. </w:t>
      </w:r>
      <w:r w:rsidR="0090243E">
        <w:t>1010</w:t>
      </w:r>
      <w:r w:rsidR="0090243E" w:rsidRPr="00994F6A">
        <w:t>)</w:t>
      </w:r>
      <w:r w:rsidRPr="00994F6A">
        <w:t>,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4F1714">
      <w:pPr>
        <w:pStyle w:val="Akapitzlist"/>
        <w:numPr>
          <w:ilvl w:val="1"/>
          <w:numId w:val="1"/>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2874C5" w:rsidRPr="002874C5" w:rsidRDefault="002874C5" w:rsidP="002874C5">
      <w:pPr>
        <w:jc w:val="center"/>
        <w:rPr>
          <w:b/>
          <w:color w:val="000000"/>
        </w:rPr>
      </w:pPr>
      <w:r w:rsidRPr="002874C5">
        <w:rPr>
          <w:b/>
          <w:color w:val="000000"/>
        </w:rPr>
        <w:t xml:space="preserve">Stowarzyszenie „Nasza Gmina” </w:t>
      </w:r>
    </w:p>
    <w:p w:rsidR="002874C5" w:rsidRPr="002874C5" w:rsidRDefault="002874C5" w:rsidP="002874C5">
      <w:pPr>
        <w:jc w:val="center"/>
        <w:rPr>
          <w:b/>
          <w:color w:val="000000"/>
        </w:rPr>
      </w:pPr>
      <w:r w:rsidRPr="002874C5">
        <w:rPr>
          <w:b/>
          <w:color w:val="000000"/>
        </w:rPr>
        <w:t>Adres do korespondencji:</w:t>
      </w:r>
    </w:p>
    <w:p w:rsidR="002874C5" w:rsidRDefault="002874C5" w:rsidP="002874C5">
      <w:pPr>
        <w:jc w:val="center"/>
        <w:rPr>
          <w:b/>
          <w:color w:val="000000"/>
        </w:rPr>
      </w:pPr>
      <w:r w:rsidRPr="002874C5">
        <w:rPr>
          <w:b/>
          <w:color w:val="000000"/>
        </w:rPr>
        <w:t>Pień 41</w:t>
      </w:r>
      <w:r>
        <w:rPr>
          <w:b/>
          <w:color w:val="000000"/>
        </w:rPr>
        <w:t xml:space="preserve">, </w:t>
      </w:r>
      <w:r w:rsidRPr="002874C5">
        <w:rPr>
          <w:b/>
          <w:color w:val="000000"/>
        </w:rPr>
        <w:t>39-310 Radomyśl Wielki</w:t>
      </w:r>
    </w:p>
    <w:p w:rsidR="007A398A" w:rsidRPr="00BD3000" w:rsidRDefault="007A398A" w:rsidP="002874C5">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lastRenderedPageBreak/>
        <w:t>Oferta na</w:t>
      </w:r>
      <w:r w:rsidRPr="00BD3000">
        <w:rPr>
          <w:color w:val="000000"/>
        </w:rPr>
        <w:t>:</w:t>
      </w:r>
    </w:p>
    <w:p w:rsidR="0050530C" w:rsidRDefault="0050530C" w:rsidP="007A1A7D">
      <w:pPr>
        <w:jc w:val="center"/>
        <w:rPr>
          <w:b/>
        </w:rPr>
      </w:pPr>
      <w:r w:rsidRPr="0050530C">
        <w:rPr>
          <w:b/>
        </w:rPr>
        <w:t>„</w:t>
      </w:r>
      <w:r w:rsidR="002874C5">
        <w:rPr>
          <w:b/>
        </w:rPr>
        <w:t>Organizacja dowo</w:t>
      </w:r>
      <w:r w:rsidRPr="0050530C">
        <w:rPr>
          <w:b/>
        </w:rPr>
        <w:t>z</w:t>
      </w:r>
      <w:r w:rsidR="002874C5">
        <w:rPr>
          <w:b/>
        </w:rPr>
        <w:t xml:space="preserve">u dla </w:t>
      </w:r>
      <w:r w:rsidRPr="0050530C">
        <w:rPr>
          <w:b/>
        </w:rPr>
        <w:t xml:space="preserve"> </w:t>
      </w:r>
      <w:r w:rsidR="002874C5">
        <w:rPr>
          <w:b/>
        </w:rPr>
        <w:t xml:space="preserve">uczestników </w:t>
      </w:r>
      <w:r w:rsidRPr="0050530C">
        <w:rPr>
          <w:b/>
        </w:rPr>
        <w:t>Dziennego Domu Pomocy w Radomyślu Wie</w:t>
      </w:r>
      <w:r w:rsidR="002874C5">
        <w:rPr>
          <w:b/>
        </w:rPr>
        <w:t>lkim</w:t>
      </w:r>
      <w:r>
        <w:rPr>
          <w:b/>
        </w:rPr>
        <w:t>”</w:t>
      </w:r>
    </w:p>
    <w:p w:rsidR="00DE2765" w:rsidRPr="007A1A7D" w:rsidRDefault="007A398A" w:rsidP="007A1A7D">
      <w:pPr>
        <w:jc w:val="center"/>
        <w:rPr>
          <w:b/>
          <w:color w:val="000000"/>
          <w:shd w:val="clear" w:color="auto" w:fill="FFFF00"/>
        </w:rPr>
      </w:pPr>
      <w:r w:rsidRPr="00BD3000">
        <w:rPr>
          <w:b/>
          <w:color w:val="000000"/>
          <w:shd w:val="clear" w:color="auto" w:fill="FFFF00"/>
        </w:rPr>
        <w:t xml:space="preserve">Nie otwierać przed </w:t>
      </w:r>
      <w:r w:rsidR="002874C5">
        <w:rPr>
          <w:b/>
          <w:color w:val="000000"/>
          <w:shd w:val="clear" w:color="auto" w:fill="FFFF00"/>
        </w:rPr>
        <w:t>1</w:t>
      </w:r>
      <w:r w:rsidR="00A55FC2">
        <w:rPr>
          <w:b/>
          <w:color w:val="000000"/>
          <w:shd w:val="clear" w:color="auto" w:fill="FFFF00"/>
        </w:rPr>
        <w:t>8</w:t>
      </w:r>
      <w:r w:rsidR="00A150F0">
        <w:rPr>
          <w:b/>
          <w:color w:val="000000"/>
          <w:shd w:val="clear" w:color="auto" w:fill="FFFF00"/>
        </w:rPr>
        <w:t>.</w:t>
      </w:r>
      <w:r w:rsidR="005F381D">
        <w:rPr>
          <w:b/>
          <w:color w:val="000000"/>
          <w:shd w:val="clear" w:color="auto" w:fill="FFFF00"/>
        </w:rPr>
        <w:t>0</w:t>
      </w:r>
      <w:r w:rsidR="002874C5">
        <w:rPr>
          <w:b/>
          <w:color w:val="000000"/>
          <w:shd w:val="clear" w:color="auto" w:fill="FFFF00"/>
        </w:rPr>
        <w:t>6</w:t>
      </w:r>
      <w:r w:rsidR="00B2670F">
        <w:rPr>
          <w:b/>
          <w:color w:val="000000"/>
          <w:shd w:val="clear" w:color="auto" w:fill="FFFF00"/>
        </w:rPr>
        <w:t>.20</w:t>
      </w:r>
      <w:r w:rsidR="002874C5">
        <w:rPr>
          <w:b/>
          <w:color w:val="000000"/>
          <w:shd w:val="clear" w:color="auto" w:fill="FFFF00"/>
        </w:rPr>
        <w:t>20</w:t>
      </w:r>
      <w:r w:rsidRPr="004D5578">
        <w:rPr>
          <w:b/>
          <w:color w:val="FF0000"/>
          <w:shd w:val="clear" w:color="auto" w:fill="FFFF00"/>
        </w:rPr>
        <w:t xml:space="preserve"> </w:t>
      </w:r>
      <w:r w:rsidR="00B2670F">
        <w:rPr>
          <w:b/>
          <w:color w:val="000000"/>
          <w:shd w:val="clear" w:color="auto" w:fill="FFFF00"/>
        </w:rPr>
        <w:t>r. godz. 1</w:t>
      </w:r>
      <w:r w:rsidR="007B17E9">
        <w:rPr>
          <w:b/>
          <w:color w:val="000000"/>
          <w:shd w:val="clear" w:color="auto" w:fill="FFFF00"/>
        </w:rPr>
        <w:t>0</w:t>
      </w:r>
      <w:r w:rsidR="0040015C">
        <w:rPr>
          <w:b/>
          <w:color w:val="000000"/>
          <w:shd w:val="clear" w:color="auto" w:fill="FFFF00"/>
        </w:rPr>
        <w:t>:</w:t>
      </w:r>
      <w:r w:rsidR="007F573F">
        <w:rPr>
          <w:b/>
          <w:color w:val="000000"/>
          <w:shd w:val="clear" w:color="auto" w:fill="FFFF00"/>
        </w:rPr>
        <w:t>15</w:t>
      </w:r>
      <w:r w:rsidR="007A1A7D">
        <w:rPr>
          <w:b/>
          <w:color w:val="000000"/>
          <w:shd w:val="clear" w:color="auto" w:fill="FFFF00"/>
        </w:rPr>
        <w:t>.</w:t>
      </w:r>
    </w:p>
    <w:p w:rsidR="00342A62" w:rsidRDefault="001447CC" w:rsidP="004F1714">
      <w:pPr>
        <w:pStyle w:val="Akapitzlist"/>
        <w:numPr>
          <w:ilvl w:val="1"/>
          <w:numId w:val="1"/>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4F1714">
      <w:pPr>
        <w:pStyle w:val="Akapitzlist"/>
        <w:numPr>
          <w:ilvl w:val="0"/>
          <w:numId w:val="1"/>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611DC0" w:rsidRPr="00860C18" w:rsidRDefault="00F315A3" w:rsidP="00860C18">
      <w:pPr>
        <w:pStyle w:val="Styl1"/>
      </w:pPr>
      <w:r w:rsidRPr="00860C18">
        <w:t xml:space="preserve">Oferty należy składać w terminie do dnia </w:t>
      </w:r>
      <w:r w:rsidR="00A55FC2">
        <w:rPr>
          <w:b/>
          <w:highlight w:val="yellow"/>
        </w:rPr>
        <w:t>18</w:t>
      </w:r>
      <w:r w:rsidR="005F381D" w:rsidRPr="003F6722">
        <w:rPr>
          <w:b/>
          <w:highlight w:val="yellow"/>
        </w:rPr>
        <w:t>.0</w:t>
      </w:r>
      <w:r w:rsidR="002874C5" w:rsidRPr="003F6722">
        <w:rPr>
          <w:b/>
          <w:highlight w:val="yellow"/>
        </w:rPr>
        <w:t>6</w:t>
      </w:r>
      <w:r w:rsidR="00F8431A" w:rsidRPr="003F6722">
        <w:rPr>
          <w:b/>
          <w:highlight w:val="yellow"/>
        </w:rPr>
        <w:t>.20</w:t>
      </w:r>
      <w:r w:rsidR="002874C5" w:rsidRPr="003F6722">
        <w:rPr>
          <w:b/>
          <w:highlight w:val="yellow"/>
        </w:rPr>
        <w:t>20</w:t>
      </w:r>
      <w:r w:rsidRPr="003F6722">
        <w:rPr>
          <w:b/>
          <w:highlight w:val="yellow"/>
        </w:rPr>
        <w:t xml:space="preserve"> r.</w:t>
      </w:r>
      <w:r w:rsidRPr="003F6722">
        <w:t xml:space="preserve">  </w:t>
      </w:r>
      <w:r w:rsidRPr="00860C18">
        <w:t xml:space="preserve">do godziny </w:t>
      </w:r>
      <w:r w:rsidR="00944F47" w:rsidRPr="00860C18">
        <w:t>10:00</w:t>
      </w:r>
      <w:r w:rsidRPr="00860C18">
        <w:t xml:space="preserve"> w siedzibie Zamawiającego tj. </w:t>
      </w:r>
      <w:r w:rsidR="00860C18" w:rsidRPr="00860C18">
        <w:rPr>
          <w:b/>
        </w:rPr>
        <w:t>Biuro Stowarzyszenia „Nasza Gmina”  Pień 41, 39-310 Radomyśl Wielki</w:t>
      </w:r>
    </w:p>
    <w:p w:rsidR="00F315A3" w:rsidRDefault="00F315A3" w:rsidP="004F1714">
      <w:pPr>
        <w:pStyle w:val="Akapitzlist"/>
        <w:numPr>
          <w:ilvl w:val="1"/>
          <w:numId w:val="1"/>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611DC0" w:rsidRDefault="00F315A3" w:rsidP="00860C18">
      <w:pPr>
        <w:pStyle w:val="Styl1"/>
        <w:jc w:val="both"/>
      </w:pPr>
      <w:r w:rsidRPr="00994F6A">
        <w:t xml:space="preserve">Otwarcie ofert jest jawne i nastąpi tego samego dnia </w:t>
      </w:r>
      <w:r w:rsidR="00A55FC2">
        <w:rPr>
          <w:b/>
          <w:highlight w:val="yellow"/>
        </w:rPr>
        <w:t>18</w:t>
      </w:r>
      <w:r w:rsidR="0090243E" w:rsidRPr="003F6722">
        <w:rPr>
          <w:b/>
          <w:highlight w:val="yellow"/>
        </w:rPr>
        <w:t>.0</w:t>
      </w:r>
      <w:r w:rsidR="002874C5" w:rsidRPr="003F6722">
        <w:rPr>
          <w:b/>
          <w:highlight w:val="yellow"/>
        </w:rPr>
        <w:t>6</w:t>
      </w:r>
      <w:r w:rsidR="0090243E" w:rsidRPr="003F6722">
        <w:rPr>
          <w:b/>
          <w:highlight w:val="yellow"/>
        </w:rPr>
        <w:t>.20</w:t>
      </w:r>
      <w:r w:rsidR="002874C5" w:rsidRPr="003F6722">
        <w:rPr>
          <w:b/>
          <w:highlight w:val="yellow"/>
        </w:rPr>
        <w:t>20</w:t>
      </w:r>
      <w:r w:rsidR="0090243E" w:rsidRPr="003F6722">
        <w:rPr>
          <w:b/>
          <w:color w:val="FF0000"/>
          <w:highlight w:val="yellow"/>
        </w:rPr>
        <w:t xml:space="preserve"> </w:t>
      </w:r>
      <w:r w:rsidR="0090243E" w:rsidRPr="003F6722">
        <w:rPr>
          <w:b/>
          <w:highlight w:val="yellow"/>
        </w:rPr>
        <w:t>r.</w:t>
      </w:r>
      <w:r w:rsidR="0090243E" w:rsidRPr="00994F6A">
        <w:t xml:space="preserve">  </w:t>
      </w:r>
      <w:r w:rsidR="00E6039D">
        <w:t>o godzinie 10:</w:t>
      </w:r>
      <w:r w:rsidR="007F573F">
        <w:t>15</w:t>
      </w:r>
      <w:r w:rsidRPr="00994F6A">
        <w:t xml:space="preserve"> </w:t>
      </w:r>
      <w:r w:rsidR="00860C18">
        <w:t xml:space="preserve">w siedzibie Zamawiającego tj. </w:t>
      </w:r>
      <w:r w:rsidR="00860C18" w:rsidRPr="00860C18">
        <w:rPr>
          <w:b/>
        </w:rPr>
        <w:t>Biuro Stowarzyszenia „Nasza Gmina”  Pień 41, 39-310 Radomyśl Wielki</w:t>
      </w:r>
      <w:r w:rsidR="00860C18">
        <w:rPr>
          <w:b/>
        </w:rPr>
        <w:t>.</w:t>
      </w:r>
    </w:p>
    <w:p w:rsidR="00C51240" w:rsidRPr="00C51240" w:rsidRDefault="00C51240" w:rsidP="004F1714">
      <w:pPr>
        <w:pStyle w:val="Akapitzlist"/>
        <w:numPr>
          <w:ilvl w:val="1"/>
          <w:numId w:val="1"/>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4F1714">
      <w:pPr>
        <w:pStyle w:val="Akapitzlist"/>
        <w:numPr>
          <w:ilvl w:val="1"/>
          <w:numId w:val="1"/>
        </w:numPr>
        <w:spacing w:after="0" w:line="240" w:lineRule="auto"/>
        <w:jc w:val="both"/>
      </w:pPr>
      <w:r>
        <w:t xml:space="preserve">Podczas otwarcia ofert Zamawiający poda nazwy (firmy) oraz adresy Wykonawców, a także informacje wskazane w art. 86 ust. 4 </w:t>
      </w:r>
      <w:proofErr w:type="spellStart"/>
      <w:r>
        <w:t>p.z.p</w:t>
      </w:r>
      <w:proofErr w:type="spellEnd"/>
      <w:r>
        <w:t>., jeżeli ich podanie przez Wykonawców było wymagane.</w:t>
      </w:r>
    </w:p>
    <w:p w:rsidR="00611DC0" w:rsidRDefault="00611DC0" w:rsidP="00611DC0">
      <w:pPr>
        <w:pStyle w:val="Akapitzlist"/>
        <w:spacing w:after="0" w:line="240" w:lineRule="auto"/>
        <w:jc w:val="both"/>
      </w:pPr>
    </w:p>
    <w:p w:rsidR="00704659" w:rsidRDefault="00F315A3" w:rsidP="004F1714">
      <w:pPr>
        <w:pStyle w:val="Akapitzlist"/>
        <w:numPr>
          <w:ilvl w:val="1"/>
          <w:numId w:val="1"/>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4F1714">
      <w:pPr>
        <w:pStyle w:val="Akapitzlist"/>
        <w:numPr>
          <w:ilvl w:val="1"/>
          <w:numId w:val="1"/>
        </w:numPr>
        <w:spacing w:after="0" w:line="240" w:lineRule="auto"/>
        <w:jc w:val="both"/>
      </w:pPr>
      <w:r>
        <w:t>Niezwłocznie po otwarciu ofert Zamawiający zamieści na stronie internetowej informacje dotyczące :</w:t>
      </w:r>
    </w:p>
    <w:p w:rsidR="00704659" w:rsidRDefault="00F315A3" w:rsidP="004F1714">
      <w:pPr>
        <w:pStyle w:val="Akapitzlist"/>
        <w:numPr>
          <w:ilvl w:val="0"/>
          <w:numId w:val="10"/>
        </w:numPr>
        <w:spacing w:after="0" w:line="240" w:lineRule="auto"/>
        <w:jc w:val="both"/>
      </w:pPr>
      <w:r>
        <w:t>kwoty, jaką zamierza przeznaczyć na sfinansowanie zamówienia;</w:t>
      </w:r>
    </w:p>
    <w:p w:rsidR="00704659" w:rsidRDefault="00F315A3" w:rsidP="004F1714">
      <w:pPr>
        <w:pStyle w:val="Akapitzlist"/>
        <w:numPr>
          <w:ilvl w:val="0"/>
          <w:numId w:val="10"/>
        </w:numPr>
        <w:spacing w:after="0" w:line="240" w:lineRule="auto"/>
        <w:jc w:val="both"/>
      </w:pPr>
      <w:r>
        <w:t>firm oraz adresów Wykonawców, którzy złożyli oferty w terminie;</w:t>
      </w:r>
    </w:p>
    <w:p w:rsidR="00342A62" w:rsidRDefault="00F315A3" w:rsidP="004F1714">
      <w:pPr>
        <w:pStyle w:val="Akapitzlist"/>
        <w:numPr>
          <w:ilvl w:val="0"/>
          <w:numId w:val="10"/>
        </w:numPr>
        <w:spacing w:after="0" w:line="240" w:lineRule="auto"/>
        <w:jc w:val="both"/>
      </w:pPr>
      <w:r>
        <w:t>ceny, terminu wykonania zamówienia, okresu gwarancji i warunków płatności zawartych w ofertach.</w:t>
      </w:r>
    </w:p>
    <w:p w:rsidR="00342A62" w:rsidRDefault="00342A62" w:rsidP="007A1A7D">
      <w:pPr>
        <w:spacing w:after="0" w:line="240" w:lineRule="auto"/>
      </w:pPr>
    </w:p>
    <w:p w:rsidR="00342A62" w:rsidRPr="000411C5" w:rsidRDefault="00A569D0" w:rsidP="004F1714">
      <w:pPr>
        <w:pStyle w:val="Akapitzlist"/>
        <w:numPr>
          <w:ilvl w:val="0"/>
          <w:numId w:val="1"/>
        </w:numPr>
        <w:spacing w:after="0" w:line="240" w:lineRule="auto"/>
      </w:pPr>
      <w:r w:rsidRPr="000411C5">
        <w:rPr>
          <w:rFonts w:ascii="Arial" w:hAnsi="Arial" w:cs="Arial"/>
          <w:b/>
          <w:bCs/>
          <w:sz w:val="20"/>
          <w:szCs w:val="20"/>
          <w:lang w:eastAsia="pl-PL"/>
        </w:rPr>
        <w:t>OPIS SPOSOBU OBLICZENIA CENY OFERTY</w:t>
      </w:r>
    </w:p>
    <w:p w:rsidR="00D2511F" w:rsidRPr="00D2511F" w:rsidRDefault="00D2511F" w:rsidP="00D2511F"/>
    <w:p w:rsidR="00D2511F" w:rsidRDefault="00D2511F" w:rsidP="004F1714">
      <w:pPr>
        <w:pStyle w:val="Akapitzlist"/>
        <w:numPr>
          <w:ilvl w:val="1"/>
          <w:numId w:val="1"/>
        </w:numPr>
        <w:jc w:val="both"/>
      </w:pPr>
      <w:r w:rsidRPr="00D2511F">
        <w:t>Cena oferty uwzględnia wszystkie zobowiązania, musi być podana w PLN cyfrowo i słownie z wyodrębnieniem należnego podatku VAT.</w:t>
      </w:r>
    </w:p>
    <w:p w:rsidR="00A9447D" w:rsidRDefault="007A0811" w:rsidP="00874FD3">
      <w:pPr>
        <w:pStyle w:val="Styl1"/>
        <w:jc w:val="both"/>
      </w:pPr>
      <w:r>
        <w:t>W ofercie należy podać cenę w oparciu o kalkulację zamieszczoną w formularzu oferty, uwzględniając przewidywan</w:t>
      </w:r>
      <w:r w:rsidR="0092600D">
        <w:t>ą ilości kilometrów</w:t>
      </w:r>
      <w:r>
        <w:t>.</w:t>
      </w:r>
    </w:p>
    <w:p w:rsidR="00A9447D" w:rsidRDefault="007A0811" w:rsidP="00874FD3">
      <w:pPr>
        <w:pStyle w:val="Styl1"/>
        <w:jc w:val="both"/>
      </w:pPr>
      <w:r>
        <w:lastRenderedPageBreak/>
        <w:t xml:space="preserve">Ceny podane w ofercie powinny zawierać wszystkie koszty i składniki związane z wykonaniem zamówienia. </w:t>
      </w:r>
    </w:p>
    <w:p w:rsidR="00A9447D" w:rsidRDefault="007A0811" w:rsidP="00874FD3">
      <w:pPr>
        <w:pStyle w:val="Styl1"/>
        <w:jc w:val="both"/>
      </w:pPr>
      <w:r>
        <w:t>Rozliczenie usługi</w:t>
      </w:r>
      <w:r w:rsidR="007F5CD7">
        <w:t xml:space="preserve"> </w:t>
      </w:r>
      <w:r>
        <w:t>będzie następować w okresach miesięcznych na podstawie faktycznie przejec</w:t>
      </w:r>
      <w:r w:rsidR="00B6650A">
        <w:t>hanych kilometrów</w:t>
      </w:r>
      <w:r>
        <w:t>, przemnożonych przez cenę jednostkową brutto za 1 km podaną w formularzu ofertowym.</w:t>
      </w:r>
    </w:p>
    <w:p w:rsidR="00A9447D" w:rsidRDefault="007A0811" w:rsidP="00AC6DCE">
      <w:pPr>
        <w:pStyle w:val="Styl1"/>
        <w:jc w:val="both"/>
      </w:pPr>
      <w:r>
        <w:t>Do rozliczenia miesięcznego Wykonawca dołączy dzienny wykaz przejechanych kilometrów.</w:t>
      </w:r>
    </w:p>
    <w:p w:rsidR="004A03E4" w:rsidRDefault="007A0811" w:rsidP="00874FD3">
      <w:pPr>
        <w:pStyle w:val="Styl1"/>
        <w:spacing w:after="0" w:line="240" w:lineRule="auto"/>
        <w:jc w:val="both"/>
      </w:pPr>
      <w:r>
        <w:t>Ceny jednostkowe określone przez wykonawcę w formularzu oferty zostaną ustalone na okres ważności umowy  i n</w:t>
      </w:r>
      <w:r w:rsidR="004A03E4">
        <w:t>ie będą podlegały zmianom.</w:t>
      </w:r>
    </w:p>
    <w:p w:rsidR="004A03E4" w:rsidRDefault="007A0811" w:rsidP="00554FE2">
      <w:pPr>
        <w:pStyle w:val="Styl1"/>
        <w:spacing w:after="0" w:line="240" w:lineRule="auto"/>
        <w:jc w:val="both"/>
      </w:pPr>
      <w:r>
        <w:t>Wszelkie rozliczenia dotyczące zamówienia będą dokonywane w PLN.</w:t>
      </w:r>
    </w:p>
    <w:p w:rsidR="004A03E4" w:rsidRDefault="005C0EDE" w:rsidP="004A03E4">
      <w:pPr>
        <w:pStyle w:val="Akapitzlist"/>
        <w:numPr>
          <w:ilvl w:val="1"/>
          <w:numId w:val="1"/>
        </w:numPr>
        <w:spacing w:after="0" w:line="240" w:lineRule="auto"/>
        <w:ind w:left="714" w:hanging="357"/>
        <w:contextualSpacing w:val="0"/>
        <w:jc w:val="both"/>
      </w:pPr>
      <w:r>
        <w:t>Zamawiający nie przewiduje rozliczeń w walutach obcych.</w:t>
      </w:r>
    </w:p>
    <w:p w:rsidR="00B43F78" w:rsidRDefault="00B43F78" w:rsidP="00672589">
      <w:pPr>
        <w:pStyle w:val="Akapitzlist"/>
        <w:numPr>
          <w:ilvl w:val="1"/>
          <w:numId w:val="1"/>
        </w:numPr>
        <w:spacing w:after="0" w:line="240" w:lineRule="auto"/>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9637A8"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7A1A7D" w:rsidRDefault="00B43F78" w:rsidP="004F1714">
      <w:pPr>
        <w:pStyle w:val="Akapitzlist"/>
        <w:numPr>
          <w:ilvl w:val="1"/>
          <w:numId w:val="1"/>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B43F78" w:rsidRDefault="00A569D0" w:rsidP="004F1714">
      <w:pPr>
        <w:pStyle w:val="Akapitzlist"/>
        <w:numPr>
          <w:ilvl w:val="0"/>
          <w:numId w:val="1"/>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4F1714">
      <w:pPr>
        <w:pStyle w:val="Akapitzlist"/>
        <w:numPr>
          <w:ilvl w:val="1"/>
          <w:numId w:val="1"/>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4F1714">
      <w:pPr>
        <w:pStyle w:val="Akapitzlist"/>
        <w:numPr>
          <w:ilvl w:val="1"/>
          <w:numId w:val="1"/>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4F1714">
      <w:pPr>
        <w:pStyle w:val="Akapitzlist"/>
        <w:numPr>
          <w:ilvl w:val="1"/>
          <w:numId w:val="1"/>
        </w:numPr>
        <w:spacing w:after="0" w:line="240" w:lineRule="auto"/>
        <w:jc w:val="both"/>
      </w:pPr>
      <w:r>
        <w:t>Zamawiający poprawi w  ofercie:</w:t>
      </w:r>
    </w:p>
    <w:p w:rsidR="005C7C16" w:rsidRDefault="00073A4A" w:rsidP="004F1714">
      <w:pPr>
        <w:pStyle w:val="Akapitzlist"/>
        <w:numPr>
          <w:ilvl w:val="0"/>
          <w:numId w:val="11"/>
        </w:numPr>
        <w:spacing w:after="0" w:line="240" w:lineRule="auto"/>
        <w:jc w:val="both"/>
      </w:pPr>
      <w:r>
        <w:t>oczywiste omyłki pisarskie,</w:t>
      </w:r>
    </w:p>
    <w:p w:rsidR="005C7C16" w:rsidRDefault="00073A4A" w:rsidP="004F1714">
      <w:pPr>
        <w:pStyle w:val="Akapitzlist"/>
        <w:numPr>
          <w:ilvl w:val="0"/>
          <w:numId w:val="11"/>
        </w:numPr>
        <w:spacing w:after="0" w:line="240" w:lineRule="auto"/>
        <w:jc w:val="both"/>
      </w:pPr>
      <w:r>
        <w:t>oczywiste omyłki rachunkowe z uwzględnieniem konsekwencji rachunkowych dokonanych poprawek,</w:t>
      </w:r>
    </w:p>
    <w:p w:rsidR="00073A4A" w:rsidRDefault="00073A4A" w:rsidP="004F1714">
      <w:pPr>
        <w:pStyle w:val="Akapitzlist"/>
        <w:numPr>
          <w:ilvl w:val="0"/>
          <w:numId w:val="11"/>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4F1714">
      <w:pPr>
        <w:pStyle w:val="Akapitzlist"/>
        <w:numPr>
          <w:ilvl w:val="1"/>
          <w:numId w:val="1"/>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4F1714">
      <w:pPr>
        <w:pStyle w:val="Akapitzlist"/>
        <w:numPr>
          <w:ilvl w:val="1"/>
          <w:numId w:val="1"/>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4F1714">
      <w:pPr>
        <w:pStyle w:val="Akapitzlist"/>
        <w:numPr>
          <w:ilvl w:val="0"/>
          <w:numId w:val="12"/>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7B2F33" w:rsidP="004F1714">
      <w:pPr>
        <w:pStyle w:val="Akapitzlist"/>
        <w:numPr>
          <w:ilvl w:val="0"/>
          <w:numId w:val="12"/>
        </w:numPr>
        <w:spacing w:after="0" w:line="240" w:lineRule="auto"/>
        <w:jc w:val="both"/>
        <w:rPr>
          <w:b/>
        </w:rPr>
      </w:pPr>
      <w:r>
        <w:rPr>
          <w:b/>
        </w:rPr>
        <w:lastRenderedPageBreak/>
        <w:t>C</w:t>
      </w:r>
      <w:r w:rsidRPr="007B2F33">
        <w:rPr>
          <w:b/>
        </w:rPr>
        <w:t xml:space="preserve">zas podstawienia pojazdu zastępczego w przypadku awarii </w:t>
      </w:r>
      <w:r w:rsidR="000B0051" w:rsidRPr="00C25D38">
        <w:rPr>
          <w:b/>
        </w:rPr>
        <w:t>(</w:t>
      </w:r>
      <w:r>
        <w:rPr>
          <w:b/>
        </w:rPr>
        <w:t>Z</w:t>
      </w:r>
      <w:r w:rsidR="000B0051" w:rsidRPr="00C25D38">
        <w:rPr>
          <w:b/>
        </w:rPr>
        <w:t xml:space="preserve">) </w:t>
      </w:r>
      <w:r w:rsidR="00B91085" w:rsidRPr="00C25D38">
        <w:rPr>
          <w:b/>
        </w:rPr>
        <w:t xml:space="preserve">– waga kryterium </w:t>
      </w:r>
      <w:r w:rsidR="00B629A2">
        <w:rPr>
          <w:b/>
        </w:rPr>
        <w:t>4</w:t>
      </w:r>
      <w:r w:rsidR="00B91085" w:rsidRPr="00C25D38">
        <w:rPr>
          <w:b/>
        </w:rPr>
        <w:t xml:space="preserve">0 % (max. </w:t>
      </w:r>
      <w:r w:rsidR="00B629A2">
        <w:rPr>
          <w:b/>
        </w:rPr>
        <w:t>4</w:t>
      </w:r>
      <w:r w:rsidR="00B91085" w:rsidRPr="00C25D38">
        <w:rPr>
          <w:b/>
        </w:rPr>
        <w:t xml:space="preserve">0 pkt) </w:t>
      </w:r>
    </w:p>
    <w:p w:rsidR="00F80480" w:rsidRDefault="00F80480" w:rsidP="00A569D0">
      <w:pPr>
        <w:spacing w:after="0" w:line="240" w:lineRule="auto"/>
        <w:jc w:val="both"/>
      </w:pPr>
    </w:p>
    <w:p w:rsidR="0087769E" w:rsidRDefault="0087769E" w:rsidP="004F1714">
      <w:pPr>
        <w:pStyle w:val="Akapitzlist"/>
        <w:numPr>
          <w:ilvl w:val="2"/>
          <w:numId w:val="1"/>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13"/>
        </w:numPr>
        <w:spacing w:after="0" w:line="240" w:lineRule="auto"/>
        <w:jc w:val="both"/>
      </w:pPr>
      <w:r w:rsidRPr="00BD3000">
        <w:t xml:space="preserve">W kryterium </w:t>
      </w:r>
      <w:r w:rsidR="00B421D3">
        <w:rPr>
          <w:b/>
        </w:rPr>
        <w:t>„C</w:t>
      </w:r>
      <w:r w:rsidRPr="0087769E">
        <w:rPr>
          <w:b/>
        </w:rPr>
        <w:t>ena</w:t>
      </w:r>
      <w:r w:rsidRPr="00BD3000">
        <w:t>”</w:t>
      </w:r>
      <w:r>
        <w:t xml:space="preserve"> (C)</w:t>
      </w:r>
      <w:r w:rsidR="00BF44C4">
        <w:t xml:space="preserve"> tj. wartość brutto </w:t>
      </w:r>
      <w:r w:rsidR="00A75EA7">
        <w:t>zamówienia</w:t>
      </w:r>
      <w:r w:rsidR="00BF44C4">
        <w:t xml:space="preserve"> </w:t>
      </w:r>
      <w:r w:rsidRPr="00BD3000">
        <w:t>zostanie zastosowany wzór:</w:t>
      </w:r>
    </w:p>
    <w:p w:rsidR="00413E22" w:rsidRDefault="00413E22" w:rsidP="00413E22">
      <w:pPr>
        <w:pStyle w:val="Akapitzlist"/>
        <w:spacing w:after="0" w:line="240" w:lineRule="auto"/>
        <w:jc w:val="both"/>
      </w:pPr>
    </w:p>
    <w:p w:rsidR="00554FE2" w:rsidRPr="00BD3000" w:rsidRDefault="00554FE2" w:rsidP="00413E22">
      <w:pPr>
        <w:pStyle w:val="Akapitzlist"/>
        <w:spacing w:after="0" w:line="240" w:lineRule="auto"/>
        <w:jc w:val="both"/>
      </w:pPr>
    </w:p>
    <w:p w:rsidR="0087769E" w:rsidRPr="00B629A2" w:rsidRDefault="0087769E" w:rsidP="00413E22">
      <w:pPr>
        <w:spacing w:after="0"/>
        <w:jc w:val="both"/>
        <w:rPr>
          <w:b/>
        </w:rPr>
      </w:pPr>
      <w:r w:rsidRPr="00B629A2">
        <w:rPr>
          <w:b/>
        </w:rPr>
        <w:t xml:space="preserve">                                               cena najniższa spośród złożonych ofert</w:t>
      </w:r>
    </w:p>
    <w:p w:rsidR="0087769E" w:rsidRPr="00B629A2" w:rsidRDefault="0087769E" w:rsidP="00413E22">
      <w:pPr>
        <w:spacing w:after="0"/>
        <w:ind w:left="9"/>
        <w:jc w:val="center"/>
        <w:rPr>
          <w:b/>
        </w:rPr>
      </w:pPr>
      <w:r w:rsidRPr="00B629A2">
        <w:rPr>
          <w:b/>
        </w:rPr>
        <w:t>C =  ------------------------------------------------------------ x   waga x 100</w:t>
      </w:r>
    </w:p>
    <w:p w:rsidR="0087769E" w:rsidRPr="00B629A2" w:rsidRDefault="0087769E" w:rsidP="00413E22">
      <w:pPr>
        <w:spacing w:after="0"/>
        <w:ind w:left="9"/>
        <w:jc w:val="center"/>
        <w:rPr>
          <w:b/>
        </w:rPr>
      </w:pPr>
      <w:r w:rsidRPr="00B629A2">
        <w:rPr>
          <w:b/>
        </w:rPr>
        <w:t>cena oferty badanej</w:t>
      </w:r>
    </w:p>
    <w:p w:rsidR="00B629A2" w:rsidRDefault="00B629A2" w:rsidP="00A569D0">
      <w:pPr>
        <w:pStyle w:val="Akapitzlist"/>
        <w:jc w:val="both"/>
      </w:pPr>
    </w:p>
    <w:p w:rsidR="003C158A" w:rsidRDefault="003C158A" w:rsidP="00A569D0">
      <w:pPr>
        <w:pStyle w:val="Akapitzlist"/>
        <w:jc w:val="both"/>
      </w:pPr>
    </w:p>
    <w:p w:rsidR="007B2F33" w:rsidRPr="007B2F33" w:rsidRDefault="007B2F33" w:rsidP="004F1714">
      <w:pPr>
        <w:pStyle w:val="Akapitzlist"/>
        <w:numPr>
          <w:ilvl w:val="0"/>
          <w:numId w:val="13"/>
        </w:numPr>
        <w:jc w:val="both"/>
      </w:pPr>
      <w:r>
        <w:t>K</w:t>
      </w:r>
      <w:r w:rsidR="0087769E" w:rsidRPr="00BD3000">
        <w:t xml:space="preserve">ryterium </w:t>
      </w:r>
      <w:r>
        <w:t>„</w:t>
      </w:r>
      <w:r>
        <w:rPr>
          <w:b/>
        </w:rPr>
        <w:t>C</w:t>
      </w:r>
      <w:r w:rsidRPr="007B2F33">
        <w:rPr>
          <w:b/>
        </w:rPr>
        <w:t xml:space="preserve">zas podstawienia pojazdu zastępczego w przypadku awarii </w:t>
      </w:r>
      <w:r w:rsidRPr="00C25D38">
        <w:rPr>
          <w:b/>
        </w:rPr>
        <w:t>(</w:t>
      </w:r>
      <w:r>
        <w:rPr>
          <w:b/>
        </w:rPr>
        <w:t>Z</w:t>
      </w:r>
      <w:r w:rsidRPr="00C25D38">
        <w:rPr>
          <w:b/>
        </w:rPr>
        <w:t>)</w:t>
      </w:r>
      <w:r>
        <w:rPr>
          <w:b/>
        </w:rPr>
        <w:t>”</w:t>
      </w:r>
      <w:r w:rsidRPr="00C25D38">
        <w:rPr>
          <w:b/>
        </w:rPr>
        <w:t xml:space="preserve"> </w:t>
      </w:r>
    </w:p>
    <w:p w:rsidR="007B2F33" w:rsidRPr="007B2F33" w:rsidRDefault="007B2F33" w:rsidP="004F1714">
      <w:pPr>
        <w:numPr>
          <w:ilvl w:val="0"/>
          <w:numId w:val="24"/>
        </w:numPr>
        <w:jc w:val="both"/>
        <w:rPr>
          <w:b/>
          <w:bCs/>
        </w:rPr>
      </w:pPr>
      <w:r w:rsidRPr="007B2F33">
        <w:rPr>
          <w:b/>
          <w:bCs/>
        </w:rPr>
        <w:t>W kryterium „czas podstawienia pojazdu zastępczego w przypadku awarii”</w:t>
      </w:r>
      <w:r w:rsidR="00AB27D9">
        <w:rPr>
          <w:b/>
          <w:bCs/>
        </w:rPr>
        <w:t xml:space="preserve"> (na miejsce awarii)</w:t>
      </w:r>
      <w:r w:rsidRPr="007B2F33">
        <w:rPr>
          <w:b/>
          <w:bCs/>
        </w:rPr>
        <w:t xml:space="preserve"> zostanie przydzielona liczba punktów zgodnie z poniższą tabelą:</w:t>
      </w:r>
    </w:p>
    <w:tbl>
      <w:tblPr>
        <w:tblW w:w="0" w:type="auto"/>
        <w:tblInd w:w="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0"/>
        <w:gridCol w:w="2321"/>
      </w:tblGrid>
      <w:tr w:rsidR="007B2F33" w:rsidRPr="007B2F33" w:rsidTr="00315128">
        <w:trPr>
          <w:trHeight w:val="388"/>
        </w:trPr>
        <w:tc>
          <w:tcPr>
            <w:tcW w:w="5670" w:type="dxa"/>
            <w:shd w:val="clear" w:color="auto" w:fill="auto"/>
          </w:tcPr>
          <w:p w:rsidR="007B2F33" w:rsidRPr="007B2F33" w:rsidRDefault="007B2F33" w:rsidP="007B2F33">
            <w:pPr>
              <w:ind w:left="9"/>
              <w:jc w:val="both"/>
              <w:rPr>
                <w:b/>
                <w:bCs/>
              </w:rPr>
            </w:pPr>
            <w:r w:rsidRPr="007B2F33">
              <w:rPr>
                <w:b/>
                <w:bCs/>
              </w:rPr>
              <w:t>Czas podstawienia pojazdu zastępczego w minutach</w:t>
            </w:r>
          </w:p>
        </w:tc>
        <w:tc>
          <w:tcPr>
            <w:tcW w:w="2321" w:type="dxa"/>
            <w:shd w:val="clear" w:color="auto" w:fill="auto"/>
          </w:tcPr>
          <w:p w:rsidR="007B2F33" w:rsidRPr="007B2F33" w:rsidRDefault="007B2F33" w:rsidP="007B2F33">
            <w:pPr>
              <w:ind w:left="9"/>
              <w:jc w:val="both"/>
              <w:rPr>
                <w:b/>
                <w:bCs/>
              </w:rPr>
            </w:pPr>
            <w:r w:rsidRPr="007B2F33">
              <w:rPr>
                <w:b/>
                <w:bCs/>
              </w:rPr>
              <w:t xml:space="preserve">Liczba punktów </w:t>
            </w:r>
          </w:p>
        </w:tc>
      </w:tr>
      <w:tr w:rsidR="007B2F33" w:rsidRPr="007B2F33" w:rsidTr="00315128">
        <w:trPr>
          <w:trHeight w:val="239"/>
        </w:trPr>
        <w:tc>
          <w:tcPr>
            <w:tcW w:w="5670" w:type="dxa"/>
            <w:shd w:val="clear" w:color="auto" w:fill="auto"/>
          </w:tcPr>
          <w:p w:rsidR="007B2F33" w:rsidRPr="007B2F33" w:rsidRDefault="007B2F33" w:rsidP="007B2F33">
            <w:pPr>
              <w:ind w:left="9"/>
              <w:jc w:val="both"/>
            </w:pPr>
            <w:r w:rsidRPr="007B2F33">
              <w:t xml:space="preserve">do </w:t>
            </w:r>
            <w:r>
              <w:t>2</w:t>
            </w:r>
            <w:r w:rsidRPr="007B2F33">
              <w:t>0 minut włącznie</w:t>
            </w:r>
          </w:p>
        </w:tc>
        <w:tc>
          <w:tcPr>
            <w:tcW w:w="2321" w:type="dxa"/>
            <w:shd w:val="clear" w:color="auto" w:fill="auto"/>
          </w:tcPr>
          <w:p w:rsidR="007B2F33" w:rsidRPr="007B2F33" w:rsidRDefault="00770AEC" w:rsidP="007B2F33">
            <w:pPr>
              <w:ind w:left="9"/>
              <w:jc w:val="both"/>
            </w:pPr>
            <w:r>
              <w:t>40 punktów</w:t>
            </w:r>
          </w:p>
        </w:tc>
      </w:tr>
      <w:tr w:rsidR="007B2F33" w:rsidRPr="007B2F33" w:rsidTr="00315128">
        <w:trPr>
          <w:trHeight w:val="239"/>
        </w:trPr>
        <w:tc>
          <w:tcPr>
            <w:tcW w:w="5670" w:type="dxa"/>
            <w:shd w:val="clear" w:color="auto" w:fill="auto"/>
          </w:tcPr>
          <w:p w:rsidR="007B2F33" w:rsidRPr="007B2F33" w:rsidRDefault="007B2F33" w:rsidP="007B2F33">
            <w:pPr>
              <w:ind w:left="9"/>
              <w:jc w:val="both"/>
            </w:pPr>
            <w:r>
              <w:t>Powyżej 20 minut do 30 minut włącznie</w:t>
            </w:r>
          </w:p>
        </w:tc>
        <w:tc>
          <w:tcPr>
            <w:tcW w:w="2321" w:type="dxa"/>
            <w:shd w:val="clear" w:color="auto" w:fill="auto"/>
          </w:tcPr>
          <w:p w:rsidR="007B2F33" w:rsidRPr="007B2F33" w:rsidRDefault="00770AEC" w:rsidP="007B2F33">
            <w:pPr>
              <w:ind w:left="9"/>
              <w:jc w:val="both"/>
            </w:pPr>
            <w:r>
              <w:t>20 punktów</w:t>
            </w:r>
          </w:p>
        </w:tc>
      </w:tr>
      <w:tr w:rsidR="007B2F33" w:rsidRPr="007B2F33" w:rsidTr="00315128">
        <w:trPr>
          <w:trHeight w:val="230"/>
        </w:trPr>
        <w:tc>
          <w:tcPr>
            <w:tcW w:w="5670" w:type="dxa"/>
            <w:shd w:val="clear" w:color="auto" w:fill="auto"/>
          </w:tcPr>
          <w:p w:rsidR="007B2F33" w:rsidRPr="007B2F33" w:rsidRDefault="007B2F33" w:rsidP="007B2F33">
            <w:pPr>
              <w:ind w:left="9"/>
              <w:jc w:val="both"/>
            </w:pPr>
            <w:r w:rsidRPr="007B2F33">
              <w:t>powyżej 30 do 45 minut włącznie</w:t>
            </w:r>
          </w:p>
        </w:tc>
        <w:tc>
          <w:tcPr>
            <w:tcW w:w="2321" w:type="dxa"/>
            <w:shd w:val="clear" w:color="auto" w:fill="auto"/>
          </w:tcPr>
          <w:p w:rsidR="007B2F33" w:rsidRPr="007B2F33" w:rsidRDefault="006505CF" w:rsidP="007B2F33">
            <w:pPr>
              <w:ind w:left="9"/>
              <w:jc w:val="both"/>
            </w:pPr>
            <w:r>
              <w:t>0</w:t>
            </w:r>
            <w:r w:rsidR="00770AEC">
              <w:t xml:space="preserve"> punktów</w:t>
            </w:r>
          </w:p>
        </w:tc>
      </w:tr>
    </w:tbl>
    <w:p w:rsidR="007B2F33" w:rsidRPr="007B2F33" w:rsidRDefault="007B2F33" w:rsidP="007B2F33">
      <w:pPr>
        <w:ind w:left="9"/>
        <w:jc w:val="both"/>
      </w:pPr>
      <w:r w:rsidRPr="007B2F33">
        <w:t>- Maksymalny czas podstawienia pojazdu zastępczego wynosi 45 minut.  W przypadku podania w formularzu ofertowym dłuższego czasu podstawienia pojazdu zastępczego  niż 45 minut to oferta zostanie odrzucona jako niezgodna z SIWZ.</w:t>
      </w:r>
    </w:p>
    <w:p w:rsidR="007B2F33" w:rsidRPr="007B2F33" w:rsidRDefault="007B2F33" w:rsidP="007B2F33">
      <w:pPr>
        <w:ind w:left="9"/>
        <w:jc w:val="both"/>
      </w:pPr>
      <w:r w:rsidRPr="007B2F33">
        <w:t>- W przypadku ofert przedstawiających taki sam bilans ceny i innych kryteriów oceny ofert, Zamawiający wybierze ofertę z najniższą ceną.</w:t>
      </w:r>
    </w:p>
    <w:p w:rsidR="00802226" w:rsidRDefault="007B2F33" w:rsidP="00A01305">
      <w:pPr>
        <w:ind w:left="9"/>
        <w:jc w:val="both"/>
      </w:pPr>
      <w:r w:rsidRPr="007B2F33">
        <w:t>- Punktacja zostanie zaokrąglona do dwóch miejsc po przecinku.</w:t>
      </w: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w:t>
      </w:r>
      <w:r w:rsidR="00AF5943">
        <w:rPr>
          <w:b/>
        </w:rPr>
        <w:t>Z</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4F1714">
      <w:pPr>
        <w:pStyle w:val="Akapitzlist"/>
        <w:numPr>
          <w:ilvl w:val="0"/>
          <w:numId w:val="1"/>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4F1714">
      <w:pPr>
        <w:pStyle w:val="Akapitzlist"/>
        <w:numPr>
          <w:ilvl w:val="1"/>
          <w:numId w:val="1"/>
        </w:numPr>
        <w:spacing w:after="0" w:line="240" w:lineRule="auto"/>
        <w:jc w:val="both"/>
      </w:pPr>
      <w:r>
        <w:t>Niezwłocznie po wyborze najkorzystniejszej oferty zamawiający jednocześnie zawiadamia wykonawców o:</w:t>
      </w:r>
    </w:p>
    <w:p w:rsidR="00487910" w:rsidRDefault="00487910" w:rsidP="004F1714">
      <w:pPr>
        <w:pStyle w:val="Akapitzlist"/>
        <w:numPr>
          <w:ilvl w:val="0"/>
          <w:numId w:val="1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4F1714">
      <w:pPr>
        <w:pStyle w:val="Akapitzlist"/>
        <w:numPr>
          <w:ilvl w:val="0"/>
          <w:numId w:val="14"/>
        </w:numPr>
        <w:spacing w:after="0" w:line="240" w:lineRule="auto"/>
        <w:jc w:val="both"/>
      </w:pPr>
      <w:r>
        <w:t>wykonawcach, którzy zostali wykluczeni z postępowania o udzielenie zamówienia,</w:t>
      </w:r>
    </w:p>
    <w:p w:rsidR="00487910" w:rsidRDefault="00487910" w:rsidP="004F1714">
      <w:pPr>
        <w:pStyle w:val="Akapitzlist"/>
        <w:numPr>
          <w:ilvl w:val="0"/>
          <w:numId w:val="14"/>
        </w:numPr>
        <w:spacing w:after="0" w:line="240" w:lineRule="auto"/>
        <w:jc w:val="both"/>
      </w:pPr>
      <w:r>
        <w:lastRenderedPageBreak/>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4F1714">
      <w:pPr>
        <w:pStyle w:val="Akapitzlist"/>
        <w:numPr>
          <w:ilvl w:val="0"/>
          <w:numId w:val="14"/>
        </w:numPr>
        <w:spacing w:after="0" w:line="240" w:lineRule="auto"/>
        <w:jc w:val="both"/>
      </w:pPr>
      <w:r>
        <w:t>dopuszczeniu do dynamicznego systemu zakupów,</w:t>
      </w:r>
    </w:p>
    <w:p w:rsidR="003F5012" w:rsidRDefault="003F5012" w:rsidP="004F1714">
      <w:pPr>
        <w:pStyle w:val="Akapitzlist"/>
        <w:numPr>
          <w:ilvl w:val="0"/>
          <w:numId w:val="14"/>
        </w:numPr>
        <w:spacing w:after="0" w:line="240" w:lineRule="auto"/>
        <w:jc w:val="both"/>
      </w:pPr>
      <w:r>
        <w:t>nieustanowieniu dynamicznego systemu zakupów,</w:t>
      </w:r>
    </w:p>
    <w:p w:rsidR="003F5012" w:rsidRDefault="003F5012" w:rsidP="004F1714">
      <w:pPr>
        <w:pStyle w:val="Akapitzlist"/>
        <w:numPr>
          <w:ilvl w:val="0"/>
          <w:numId w:val="1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4F1714">
      <w:pPr>
        <w:pStyle w:val="Akapitzlist"/>
        <w:numPr>
          <w:ilvl w:val="1"/>
          <w:numId w:val="1"/>
        </w:numPr>
        <w:spacing w:after="0" w:line="240" w:lineRule="auto"/>
        <w:jc w:val="both"/>
      </w:pPr>
      <w:r>
        <w:t>Zamawiający udostępnia informacje</w:t>
      </w:r>
      <w:r w:rsidR="00487910">
        <w:t xml:space="preserve">, o których mowa w punkcie </w:t>
      </w:r>
      <w:r>
        <w:t>18.1 a, d, e, f)</w:t>
      </w:r>
      <w:r w:rsidR="00487910">
        <w:t xml:space="preserve"> na stronie int</w:t>
      </w:r>
      <w:r>
        <w:t>ernetowej</w:t>
      </w:r>
      <w:r w:rsidR="00924762">
        <w:rPr>
          <w:rStyle w:val="Hipercze"/>
        </w:rPr>
        <w:t xml:space="preserve"> </w:t>
      </w:r>
      <w:hyperlink r:id="rId13" w:history="1">
        <w:r w:rsidR="00924762" w:rsidRPr="004316E4">
          <w:rPr>
            <w:rStyle w:val="Hipercze"/>
            <w:rFonts w:ascii="Calibri" w:hAnsi="Calibri" w:cs="Calibri"/>
          </w:rPr>
          <w:t>http://nasza-gmina.org/</w:t>
        </w:r>
      </w:hyperlink>
      <w:r>
        <w:t xml:space="preserve">. </w:t>
      </w:r>
    </w:p>
    <w:p w:rsidR="00611DC0" w:rsidRDefault="00611DC0" w:rsidP="00611DC0">
      <w:pPr>
        <w:pStyle w:val="Akapitzlist"/>
        <w:spacing w:after="0" w:line="240" w:lineRule="auto"/>
        <w:jc w:val="both"/>
      </w:pPr>
    </w:p>
    <w:p w:rsidR="00766ADC" w:rsidRDefault="00766ADC" w:rsidP="004F1714">
      <w:pPr>
        <w:pStyle w:val="Akapitzlist"/>
        <w:numPr>
          <w:ilvl w:val="1"/>
          <w:numId w:val="1"/>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4F1714">
      <w:pPr>
        <w:pStyle w:val="Akapitzlist"/>
        <w:numPr>
          <w:ilvl w:val="1"/>
          <w:numId w:val="1"/>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4F1714">
      <w:pPr>
        <w:pStyle w:val="Akapitzlist"/>
        <w:numPr>
          <w:ilvl w:val="1"/>
          <w:numId w:val="1"/>
        </w:numPr>
        <w:spacing w:after="0" w:line="240" w:lineRule="auto"/>
        <w:ind w:left="360"/>
        <w:jc w:val="both"/>
      </w:pPr>
      <w:r>
        <w:t>Przed zawarciem umowy Wykonawca zobowiązany jest do:</w:t>
      </w:r>
    </w:p>
    <w:p w:rsidR="001F67B1" w:rsidRDefault="00114BF1" w:rsidP="004F1714">
      <w:pPr>
        <w:pStyle w:val="Akapitzlist"/>
        <w:numPr>
          <w:ilvl w:val="0"/>
          <w:numId w:val="15"/>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0432B6" w:rsidRPr="000432B6" w:rsidRDefault="000432B6" w:rsidP="004F1714">
      <w:pPr>
        <w:pStyle w:val="Akapitzlist"/>
        <w:numPr>
          <w:ilvl w:val="0"/>
          <w:numId w:val="15"/>
        </w:numPr>
        <w:jc w:val="both"/>
      </w:pPr>
      <w:r>
        <w:t>D</w:t>
      </w:r>
      <w:r w:rsidRPr="000432B6">
        <w:t>ostarcz</w:t>
      </w:r>
      <w:r>
        <w:t>enia</w:t>
      </w:r>
      <w:r w:rsidRPr="000432B6">
        <w:t xml:space="preserve"> Zamawiającemu poświadczon</w:t>
      </w:r>
      <w:r w:rsidR="00C178B2">
        <w:t>ych</w:t>
      </w:r>
      <w:r w:rsidRPr="000432B6">
        <w:t xml:space="preserve"> za z</w:t>
      </w:r>
      <w:r w:rsidR="00C178B2">
        <w:t xml:space="preserve">godność z oryginałem kserokopii </w:t>
      </w:r>
      <w:r w:rsidRPr="000432B6">
        <w:t>odpowiednich dokumentów stwierdzających, że osob</w:t>
      </w:r>
      <w:r w:rsidR="006A5A66">
        <w:t>a</w:t>
      </w:r>
      <w:r w:rsidRPr="000432B6">
        <w:t>, któr</w:t>
      </w:r>
      <w:r w:rsidR="006A5A66">
        <w:t>a</w:t>
      </w:r>
      <w:r w:rsidRPr="000432B6">
        <w:t xml:space="preserve"> będ</w:t>
      </w:r>
      <w:r w:rsidR="006A5A66">
        <w:t>zie wykonywać zamówienie, posiada</w:t>
      </w:r>
      <w:r w:rsidRPr="000432B6">
        <w:t xml:space="preserve"> wymagane prawem uprawnienia, jeżeli przepisy nakładają obowiązek posiadania takich uprawnień (pra</w:t>
      </w:r>
      <w:r w:rsidR="006A5A66">
        <w:t>wo jazdy) oraz kserokopie dowodu</w:t>
      </w:r>
      <w:r w:rsidRPr="000432B6">
        <w:t xml:space="preserve"> rejestracyjn</w:t>
      </w:r>
      <w:r w:rsidR="006A5A66">
        <w:t>ego</w:t>
      </w:r>
      <w:r w:rsidRPr="000432B6">
        <w:t xml:space="preserve"> i ubezpieczenia OC pojazd</w:t>
      </w:r>
      <w:r w:rsidR="006A5A66">
        <w:t>u</w:t>
      </w:r>
      <w:r w:rsidRPr="000432B6">
        <w:t>, któr</w:t>
      </w:r>
      <w:r w:rsidR="006A5A66">
        <w:t>ym</w:t>
      </w:r>
      <w:r w:rsidRPr="000432B6">
        <w:t xml:space="preserve"> będ</w:t>
      </w:r>
      <w:r w:rsidR="006A5A66">
        <w:t>zie wykonywany dowóz.</w:t>
      </w:r>
    </w:p>
    <w:p w:rsidR="000432B6" w:rsidRDefault="000432B6" w:rsidP="00C178B2">
      <w:pPr>
        <w:pStyle w:val="Akapitzlist"/>
        <w:spacing w:after="0"/>
        <w:jc w:val="both"/>
      </w:pPr>
    </w:p>
    <w:p w:rsidR="00611DC0" w:rsidRDefault="00766ADC" w:rsidP="004F1714">
      <w:pPr>
        <w:pStyle w:val="Akapitzlist"/>
        <w:numPr>
          <w:ilvl w:val="1"/>
          <w:numId w:val="1"/>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4F1714">
      <w:pPr>
        <w:pStyle w:val="Akapitzlist"/>
        <w:numPr>
          <w:ilvl w:val="1"/>
          <w:numId w:val="1"/>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4F1714">
      <w:pPr>
        <w:pStyle w:val="Akapitzlist"/>
        <w:numPr>
          <w:ilvl w:val="0"/>
          <w:numId w:val="1"/>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4A34C0" w:rsidRDefault="00FF2974" w:rsidP="004F1714">
      <w:pPr>
        <w:pStyle w:val="Akapitzlist"/>
        <w:numPr>
          <w:ilvl w:val="1"/>
          <w:numId w:val="1"/>
        </w:numPr>
        <w:spacing w:after="0"/>
        <w:jc w:val="both"/>
      </w:pPr>
      <w:r w:rsidRPr="00F264E4">
        <w:t xml:space="preserve">Zamawiający </w:t>
      </w:r>
      <w:r w:rsidR="004A34C0">
        <w:t>nie wymaga zabezpieczenia</w:t>
      </w:r>
      <w:r w:rsidRPr="00F264E4">
        <w:t xml:space="preserve"> należytego wykonania umowy</w:t>
      </w:r>
      <w:r w:rsidR="004A34C0">
        <w:t>.</w:t>
      </w:r>
    </w:p>
    <w:p w:rsidR="008C09F9" w:rsidRDefault="00FF2974" w:rsidP="004A34C0">
      <w:pPr>
        <w:pStyle w:val="Akapitzlist"/>
        <w:spacing w:after="0"/>
        <w:jc w:val="both"/>
      </w:pPr>
      <w:r w:rsidRPr="00F264E4">
        <w:t xml:space="preserve"> </w:t>
      </w:r>
    </w:p>
    <w:p w:rsidR="009053C5" w:rsidRDefault="00F5140F" w:rsidP="004F1714">
      <w:pPr>
        <w:pStyle w:val="Akapitzlist"/>
        <w:numPr>
          <w:ilvl w:val="0"/>
          <w:numId w:val="1"/>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424E97" w:rsidRPr="00424E97" w:rsidRDefault="00E94ADD" w:rsidP="004F1714">
      <w:pPr>
        <w:pStyle w:val="Akapitzlist"/>
        <w:numPr>
          <w:ilvl w:val="1"/>
          <w:numId w:val="1"/>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 xml:space="preserve">Rozdział </w:t>
      </w:r>
      <w:r w:rsidR="00822D82">
        <w:rPr>
          <w:b/>
        </w:rPr>
        <w:t>III</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315128" w:rsidRPr="00424E97" w:rsidRDefault="00E94ADD" w:rsidP="004F1714">
      <w:pPr>
        <w:pStyle w:val="Akapitzlist"/>
        <w:numPr>
          <w:ilvl w:val="1"/>
          <w:numId w:val="1"/>
        </w:numPr>
        <w:spacing w:after="0" w:line="240" w:lineRule="auto"/>
        <w:jc w:val="both"/>
      </w:pPr>
      <w:r>
        <w:lastRenderedPageBreak/>
        <w:t xml:space="preserve">Zakazane są istotne zmiany postanowień zawartej umowy w stosunku do treści oferty, na podstawie której dokonano wyboru wykonawcy, chyba że wystąpią okoliczności które przemawiają za koniecznością zmiany postanowień umowy. </w:t>
      </w:r>
      <w:r w:rsidR="00315128" w:rsidRPr="00424E97">
        <w:rPr>
          <w:color w:val="000000"/>
        </w:rPr>
        <w:t>W szczególności mogą  to być:</w:t>
      </w:r>
    </w:p>
    <w:p w:rsidR="009B3BE2" w:rsidRPr="009B3BE2" w:rsidRDefault="009B3BE2" w:rsidP="009B3BE2">
      <w:pPr>
        <w:spacing w:after="0" w:line="276" w:lineRule="auto"/>
        <w:ind w:left="720"/>
        <w:jc w:val="both"/>
        <w:rPr>
          <w:color w:val="000000"/>
        </w:rPr>
      </w:pPr>
      <w:r w:rsidRPr="009B3BE2">
        <w:rPr>
          <w:color w:val="000000"/>
        </w:rPr>
        <w:t>a)</w:t>
      </w:r>
      <w:r w:rsidRPr="009B3BE2">
        <w:rPr>
          <w:color w:val="000000"/>
        </w:rPr>
        <w:tab/>
        <w:t>zmiany przepisów prawnych mających wpływ na przebieg realizacji umowy, a w szczególności zmiany przepisów podatkowych.</w:t>
      </w:r>
    </w:p>
    <w:p w:rsidR="009B3BE2" w:rsidRPr="009B3BE2" w:rsidRDefault="009B3BE2" w:rsidP="009B3BE2">
      <w:pPr>
        <w:spacing w:after="0" w:line="276" w:lineRule="auto"/>
        <w:ind w:left="720"/>
        <w:jc w:val="both"/>
        <w:rPr>
          <w:color w:val="000000"/>
        </w:rPr>
      </w:pPr>
      <w:r w:rsidRPr="009B3BE2">
        <w:rPr>
          <w:color w:val="000000"/>
        </w:rPr>
        <w:t>b)</w:t>
      </w:r>
      <w:r w:rsidRPr="009B3BE2">
        <w:rPr>
          <w:color w:val="000000"/>
        </w:rPr>
        <w:tab/>
        <w:t>zmiany wysokości stawki podatku VAT za świadczenie usług, które są przedmiotem zamówienia, ceny/wynagrodzenie brutto ulegnie odpowiednio zmianie.</w:t>
      </w:r>
    </w:p>
    <w:p w:rsidR="009B3BE2" w:rsidRPr="009B3BE2" w:rsidRDefault="006A5A66" w:rsidP="009B3BE2">
      <w:pPr>
        <w:spacing w:after="0" w:line="276" w:lineRule="auto"/>
        <w:ind w:left="720"/>
        <w:jc w:val="both"/>
        <w:rPr>
          <w:color w:val="000000"/>
        </w:rPr>
      </w:pPr>
      <w:r>
        <w:rPr>
          <w:color w:val="000000"/>
        </w:rPr>
        <w:t>c)</w:t>
      </w:r>
      <w:r>
        <w:rPr>
          <w:color w:val="000000"/>
        </w:rPr>
        <w:tab/>
        <w:t>zmiany osoby</w:t>
      </w:r>
      <w:r w:rsidR="009B3BE2" w:rsidRPr="009B3BE2">
        <w:rPr>
          <w:color w:val="000000"/>
        </w:rPr>
        <w:t xml:space="preserve"> biorąc</w:t>
      </w:r>
      <w:r>
        <w:rPr>
          <w:color w:val="000000"/>
        </w:rPr>
        <w:t>ej</w:t>
      </w:r>
      <w:r w:rsidR="009B3BE2" w:rsidRPr="009B3BE2">
        <w:rPr>
          <w:color w:val="000000"/>
        </w:rPr>
        <w:t xml:space="preserve"> udział w realizacji zamówienia,</w:t>
      </w:r>
    </w:p>
    <w:p w:rsidR="006F3137" w:rsidRDefault="006A5A66" w:rsidP="009B3BE2">
      <w:pPr>
        <w:spacing w:after="0" w:line="276" w:lineRule="auto"/>
        <w:ind w:left="720"/>
        <w:jc w:val="both"/>
        <w:rPr>
          <w:color w:val="000000"/>
        </w:rPr>
      </w:pPr>
      <w:r>
        <w:rPr>
          <w:color w:val="000000"/>
        </w:rPr>
        <w:t>d)</w:t>
      </w:r>
      <w:r>
        <w:rPr>
          <w:color w:val="000000"/>
        </w:rPr>
        <w:tab/>
        <w:t xml:space="preserve">zmiany </w:t>
      </w:r>
      <w:proofErr w:type="spellStart"/>
      <w:r>
        <w:rPr>
          <w:color w:val="000000"/>
        </w:rPr>
        <w:t>busa</w:t>
      </w:r>
      <w:proofErr w:type="spellEnd"/>
      <w:r w:rsidR="009B3BE2" w:rsidRPr="009B3BE2">
        <w:rPr>
          <w:color w:val="000000"/>
        </w:rPr>
        <w:t>, którym</w:t>
      </w:r>
      <w:r w:rsidR="006F3137">
        <w:rPr>
          <w:color w:val="000000"/>
        </w:rPr>
        <w:t xml:space="preserve"> wykonywany będzie dowóz,</w:t>
      </w:r>
    </w:p>
    <w:p w:rsidR="006F3137" w:rsidRDefault="006F3137" w:rsidP="009B3BE2">
      <w:pPr>
        <w:spacing w:after="0" w:line="276" w:lineRule="auto"/>
        <w:ind w:left="720"/>
        <w:jc w:val="both"/>
        <w:rPr>
          <w:color w:val="000000"/>
        </w:rPr>
      </w:pPr>
      <w:r>
        <w:rPr>
          <w:color w:val="000000"/>
        </w:rPr>
        <w:t>e) zmiana terminu rozpoczęcia wykonywania umowy, w przypadku przedłużania się postępowania przetargowego.</w:t>
      </w:r>
    </w:p>
    <w:p w:rsidR="009B3BE2" w:rsidRDefault="009B3BE2" w:rsidP="009B3BE2">
      <w:pPr>
        <w:spacing w:after="0" w:line="276" w:lineRule="auto"/>
        <w:ind w:left="720"/>
        <w:jc w:val="both"/>
        <w:rPr>
          <w:color w:val="000000"/>
        </w:rPr>
      </w:pPr>
    </w:p>
    <w:p w:rsidR="00424E97" w:rsidRDefault="00315128" w:rsidP="009B3BE2">
      <w:pPr>
        <w:spacing w:after="0" w:line="276" w:lineRule="auto"/>
        <w:ind w:left="720"/>
        <w:jc w:val="both"/>
        <w:rPr>
          <w:bCs/>
          <w:color w:val="000000"/>
        </w:rPr>
      </w:pPr>
      <w:r w:rsidRPr="00830887">
        <w:rPr>
          <w:bCs/>
          <w:color w:val="000000"/>
        </w:rPr>
        <w:t>Powyższe okoliczności stanowią warunki zmiany umowy, o których mowa w art. 144 ust. 1 PZP w przypadku wystąpienia takiej okoliczności.</w:t>
      </w:r>
    </w:p>
    <w:p w:rsidR="00424E97" w:rsidRPr="00830887" w:rsidRDefault="00315128" w:rsidP="00424E97">
      <w:pPr>
        <w:pStyle w:val="Styl1"/>
      </w:pPr>
      <w:r w:rsidRPr="00830887">
        <w:t>Warunkiem dokonan</w:t>
      </w:r>
      <w:r w:rsidR="00424E97">
        <w:t>ia zmian, o których mowa w pkt 20</w:t>
      </w:r>
      <w:r w:rsidRPr="00830887">
        <w:t>.2 jest złożenie pisemnego wniosku przez stronę inicjującą zmianę, zawierającego:</w:t>
      </w:r>
    </w:p>
    <w:p w:rsidR="00315128" w:rsidRPr="00830887" w:rsidRDefault="00315128" w:rsidP="00DA1F11">
      <w:pPr>
        <w:tabs>
          <w:tab w:val="left" w:pos="1440"/>
        </w:tabs>
        <w:spacing w:after="0" w:line="276" w:lineRule="auto"/>
        <w:ind w:left="720"/>
        <w:jc w:val="both"/>
        <w:rPr>
          <w:color w:val="000000"/>
        </w:rPr>
      </w:pPr>
      <w:r w:rsidRPr="00830887">
        <w:rPr>
          <w:color w:val="000000"/>
        </w:rPr>
        <w:t>a) opis propozycji zmiany,</w:t>
      </w:r>
    </w:p>
    <w:p w:rsidR="00315128" w:rsidRPr="00830887" w:rsidRDefault="00315128" w:rsidP="00DA1F11">
      <w:pPr>
        <w:tabs>
          <w:tab w:val="left" w:pos="1440"/>
        </w:tabs>
        <w:spacing w:after="0" w:line="276" w:lineRule="auto"/>
        <w:ind w:left="720"/>
        <w:jc w:val="both"/>
        <w:rPr>
          <w:color w:val="000000"/>
        </w:rPr>
      </w:pPr>
      <w:r w:rsidRPr="00830887">
        <w:rPr>
          <w:color w:val="000000"/>
        </w:rPr>
        <w:t>b) uzasadnienie zmiany,</w:t>
      </w:r>
    </w:p>
    <w:p w:rsidR="00424E97" w:rsidRDefault="00315128" w:rsidP="00424E97">
      <w:pPr>
        <w:tabs>
          <w:tab w:val="left" w:pos="1440"/>
        </w:tabs>
        <w:spacing w:after="0" w:line="276" w:lineRule="auto"/>
        <w:ind w:left="720"/>
        <w:jc w:val="both"/>
        <w:rPr>
          <w:color w:val="000000"/>
        </w:rPr>
      </w:pPr>
      <w:r w:rsidRPr="00830887">
        <w:rPr>
          <w:color w:val="000000"/>
        </w:rPr>
        <w:t>c) opis wpływu zmiany na terminy wykonania usługi.</w:t>
      </w:r>
    </w:p>
    <w:p w:rsidR="00424E97" w:rsidRDefault="00424E97" w:rsidP="00424E97">
      <w:pPr>
        <w:tabs>
          <w:tab w:val="left" w:pos="1440"/>
        </w:tabs>
        <w:spacing w:after="0" w:line="276" w:lineRule="auto"/>
        <w:jc w:val="both"/>
        <w:rPr>
          <w:color w:val="000000"/>
        </w:rPr>
      </w:pPr>
      <w:r>
        <w:rPr>
          <w:color w:val="000000"/>
        </w:rPr>
        <w:t xml:space="preserve">20.4. </w:t>
      </w:r>
      <w:r w:rsidR="00315128" w:rsidRPr="00830887">
        <w:rPr>
          <w:color w:val="000000"/>
        </w:rPr>
        <w:t xml:space="preserve">W przypadku zmian, o których mowa w punkcie </w:t>
      </w:r>
      <w:r>
        <w:rPr>
          <w:color w:val="000000"/>
        </w:rPr>
        <w:t>20</w:t>
      </w:r>
      <w:r w:rsidR="00315128" w:rsidRPr="00830887">
        <w:rPr>
          <w:color w:val="000000"/>
        </w:rPr>
        <w:t xml:space="preserve">.2 </w:t>
      </w:r>
      <w:proofErr w:type="spellStart"/>
      <w:r w:rsidR="00315128" w:rsidRPr="00830887">
        <w:rPr>
          <w:color w:val="000000"/>
        </w:rPr>
        <w:t>ppkt</w:t>
      </w:r>
      <w:proofErr w:type="spellEnd"/>
      <w:r w:rsidR="00315128" w:rsidRPr="00830887">
        <w:rPr>
          <w:color w:val="000000"/>
        </w:rPr>
        <w:t xml:space="preserve"> </w:t>
      </w:r>
      <w:r w:rsidR="009B3BE2">
        <w:rPr>
          <w:color w:val="000000"/>
        </w:rPr>
        <w:t xml:space="preserve">c) i </w:t>
      </w:r>
      <w:r w:rsidR="00315128" w:rsidRPr="00830887">
        <w:rPr>
          <w:color w:val="000000"/>
        </w:rPr>
        <w:t xml:space="preserve">d) nowa osoba powołana do pełnienia określonych obowiązków oraz nowy </w:t>
      </w:r>
      <w:proofErr w:type="spellStart"/>
      <w:r w:rsidR="00E548FD">
        <w:rPr>
          <w:color w:val="000000"/>
        </w:rPr>
        <w:t>bus</w:t>
      </w:r>
      <w:proofErr w:type="spellEnd"/>
      <w:r w:rsidR="00315128" w:rsidRPr="00830887">
        <w:rPr>
          <w:color w:val="000000"/>
        </w:rPr>
        <w:t xml:space="preserve"> musi spełnić wymagania określone w specyfikacji istotnych warunków zamówienia</w:t>
      </w:r>
      <w:r>
        <w:rPr>
          <w:color w:val="000000"/>
        </w:rPr>
        <w:t>.</w:t>
      </w:r>
    </w:p>
    <w:p w:rsidR="00424E97" w:rsidRDefault="00424E97" w:rsidP="00DA1F11">
      <w:pPr>
        <w:tabs>
          <w:tab w:val="left" w:pos="1440"/>
        </w:tabs>
        <w:spacing w:after="0" w:line="276" w:lineRule="auto"/>
        <w:jc w:val="both"/>
        <w:rPr>
          <w:color w:val="000000"/>
        </w:rPr>
      </w:pPr>
      <w:r>
        <w:rPr>
          <w:color w:val="000000"/>
        </w:rPr>
        <w:t xml:space="preserve">20.5. </w:t>
      </w:r>
      <w:r w:rsidR="00315128" w:rsidRPr="00830887">
        <w:rPr>
          <w:color w:val="000000"/>
        </w:rPr>
        <w:t>Zamawiający może zażądać od Wykonawcy zmiany osoby realizującej zamówienie jeżeli uzna, że nie wykonuje ona należycie swoich obowiązków. Wykonawca obowiązany jest dokonać zmiany tej osoby w terminie nie dłuższym niż 7 dni od daty złożenia wniosku przez Zamawiającego.</w:t>
      </w:r>
    </w:p>
    <w:p w:rsidR="00315128" w:rsidRPr="00830887" w:rsidRDefault="00424E97" w:rsidP="00DA1F11">
      <w:pPr>
        <w:tabs>
          <w:tab w:val="left" w:pos="1440"/>
        </w:tabs>
        <w:spacing w:after="0" w:line="276" w:lineRule="auto"/>
        <w:jc w:val="both"/>
        <w:rPr>
          <w:color w:val="000000"/>
        </w:rPr>
      </w:pPr>
      <w:r>
        <w:rPr>
          <w:color w:val="000000"/>
        </w:rPr>
        <w:t xml:space="preserve">20.6. </w:t>
      </w:r>
      <w:r w:rsidR="00315128" w:rsidRPr="00830887">
        <w:rPr>
          <w:color w:val="000000"/>
        </w:rPr>
        <w:t>Nie stanowi zmiany umowy w rozumieniu art. 144 ustawy Prawo zamówień publicznych:</w:t>
      </w:r>
    </w:p>
    <w:p w:rsidR="00315128" w:rsidRPr="00830887" w:rsidRDefault="00315128" w:rsidP="00DA1F11">
      <w:pPr>
        <w:tabs>
          <w:tab w:val="left" w:pos="1440"/>
        </w:tabs>
        <w:spacing w:after="0" w:line="276" w:lineRule="auto"/>
        <w:ind w:left="720"/>
        <w:jc w:val="both"/>
        <w:rPr>
          <w:color w:val="000000"/>
        </w:rPr>
      </w:pPr>
      <w:r w:rsidRPr="00830887">
        <w:rPr>
          <w:color w:val="000000"/>
        </w:rPr>
        <w:t>a) zmiana danych związanych z obsługą administracyjno- organizacyjną umowy,</w:t>
      </w:r>
    </w:p>
    <w:p w:rsidR="00315128" w:rsidRPr="00830887" w:rsidRDefault="00315128" w:rsidP="00DA1F11">
      <w:pPr>
        <w:tabs>
          <w:tab w:val="left" w:pos="1440"/>
        </w:tabs>
        <w:spacing w:after="0" w:line="276" w:lineRule="auto"/>
        <w:ind w:left="720"/>
        <w:jc w:val="both"/>
        <w:rPr>
          <w:color w:val="000000"/>
        </w:rPr>
      </w:pPr>
      <w:r w:rsidRPr="00830887">
        <w:rPr>
          <w:color w:val="000000"/>
        </w:rPr>
        <w:t>b) zmiana danych teleadresowych, osób reprezentujących strony – wynikających ze zmiany stanu faktycznego albo prawnego.</w:t>
      </w:r>
    </w:p>
    <w:p w:rsidR="00824E69" w:rsidRDefault="00E94ADD" w:rsidP="004F1714">
      <w:pPr>
        <w:pStyle w:val="Styl1"/>
        <w:numPr>
          <w:ilvl w:val="1"/>
          <w:numId w:val="25"/>
        </w:numPr>
      </w:pPr>
      <w:r w:rsidRPr="00E94ADD">
        <w:t>Wszelkie zmiany i uzupełnienia treści umowy wymagają formy pisemnej w postaci aneksu pod rygorem nieważności.</w:t>
      </w:r>
      <w:r>
        <w:t xml:space="preserve"> </w:t>
      </w:r>
      <w:r w:rsidR="00824E69" w:rsidRPr="00824E69">
        <w:t>Podpisanie aneksu do umowy powinno być poprzedzone sporządzeniem uzasadnienia zawierającego istotne okoliczności potwierdzające konieczność zawarcia aneksu.</w:t>
      </w:r>
    </w:p>
    <w:p w:rsidR="00F74F2D" w:rsidRPr="00435AD6" w:rsidRDefault="00E94ADD" w:rsidP="00435AD6">
      <w:pPr>
        <w:pStyle w:val="Styl1"/>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Pr="00033F47" w:rsidRDefault="00F5140F" w:rsidP="004F1714">
      <w:pPr>
        <w:pStyle w:val="Akapitzlist"/>
        <w:numPr>
          <w:ilvl w:val="0"/>
          <w:numId w:val="1"/>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4F1714">
      <w:pPr>
        <w:pStyle w:val="Akapitzlist"/>
        <w:numPr>
          <w:ilvl w:val="0"/>
          <w:numId w:val="1"/>
        </w:numPr>
        <w:spacing w:after="0" w:line="240" w:lineRule="auto"/>
        <w:jc w:val="both"/>
        <w:rPr>
          <w:b/>
        </w:rPr>
      </w:pPr>
      <w:r>
        <w:rPr>
          <w:b/>
        </w:rPr>
        <w:t>POSTANOWIENIA KOŃCOWE</w:t>
      </w:r>
    </w:p>
    <w:p w:rsidR="0084744D" w:rsidRPr="003717B2" w:rsidRDefault="0050339A" w:rsidP="004F1714">
      <w:pPr>
        <w:pStyle w:val="Akapitzlist"/>
        <w:numPr>
          <w:ilvl w:val="1"/>
          <w:numId w:val="16"/>
        </w:numPr>
        <w:spacing w:after="0" w:line="240" w:lineRule="auto"/>
        <w:contextualSpacing w:val="0"/>
        <w:jc w:val="both"/>
        <w:rPr>
          <w:b/>
        </w:rPr>
      </w:pPr>
      <w:r w:rsidRPr="003717B2">
        <w:rPr>
          <w:b/>
        </w:rPr>
        <w:t xml:space="preserve">Zamawiający </w:t>
      </w:r>
      <w:r w:rsidR="00E34EC7">
        <w:rPr>
          <w:b/>
        </w:rPr>
        <w:t xml:space="preserve"> </w:t>
      </w:r>
      <w:r w:rsidR="00DB5E68">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4F1714">
      <w:pPr>
        <w:pStyle w:val="Akapitzlist"/>
        <w:numPr>
          <w:ilvl w:val="1"/>
          <w:numId w:val="16"/>
        </w:numPr>
        <w:spacing w:after="0" w:line="240" w:lineRule="auto"/>
        <w:contextualSpacing w:val="0"/>
        <w:jc w:val="both"/>
        <w:rPr>
          <w:b/>
        </w:rPr>
      </w:pPr>
      <w:r w:rsidRPr="003717B2">
        <w:rPr>
          <w:b/>
        </w:rPr>
        <w:t>Zamawiający nie dopuszcza składania ofert wariantowych.</w:t>
      </w:r>
    </w:p>
    <w:p w:rsidR="0050339A" w:rsidRPr="003717B2" w:rsidRDefault="0050339A" w:rsidP="004F1714">
      <w:pPr>
        <w:pStyle w:val="Akapitzlist"/>
        <w:numPr>
          <w:ilvl w:val="1"/>
          <w:numId w:val="16"/>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4F1714">
      <w:pPr>
        <w:pStyle w:val="Akapitzlist"/>
        <w:numPr>
          <w:ilvl w:val="1"/>
          <w:numId w:val="16"/>
        </w:numPr>
        <w:spacing w:after="0" w:line="240" w:lineRule="auto"/>
        <w:contextualSpacing w:val="0"/>
        <w:jc w:val="both"/>
        <w:rPr>
          <w:b/>
        </w:rPr>
      </w:pPr>
      <w:r w:rsidRPr="003717B2">
        <w:rPr>
          <w:b/>
        </w:rPr>
        <w:t>Zamawiający nie przewiduje aukcji elektronicznej.</w:t>
      </w:r>
    </w:p>
    <w:p w:rsidR="0050339A" w:rsidRPr="003717B2" w:rsidRDefault="0050339A" w:rsidP="004F1714">
      <w:pPr>
        <w:pStyle w:val="Akapitzlist"/>
        <w:numPr>
          <w:ilvl w:val="1"/>
          <w:numId w:val="16"/>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4F1714">
      <w:pPr>
        <w:pStyle w:val="Akapitzlist"/>
        <w:widowControl w:val="0"/>
        <w:numPr>
          <w:ilvl w:val="1"/>
          <w:numId w:val="16"/>
        </w:numPr>
        <w:tabs>
          <w:tab w:val="left" w:pos="720"/>
        </w:tabs>
        <w:suppressAutoHyphens/>
        <w:autoSpaceDE w:val="0"/>
        <w:spacing w:after="0" w:line="276" w:lineRule="auto"/>
        <w:contextualSpacing w:val="0"/>
        <w:jc w:val="both"/>
        <w:rPr>
          <w:b/>
          <w:bCs/>
          <w:iCs/>
          <w:color w:val="000000"/>
        </w:rPr>
      </w:pPr>
      <w:r w:rsidRPr="003717B2">
        <w:rPr>
          <w:b/>
        </w:rPr>
        <w:lastRenderedPageBreak/>
        <w:t>Zamawiający nie przewiduje udzielenia zaliczki.</w:t>
      </w:r>
    </w:p>
    <w:p w:rsidR="0084744D" w:rsidRPr="0084744D" w:rsidRDefault="0050339A" w:rsidP="004F1714">
      <w:pPr>
        <w:pStyle w:val="Akapitzlist"/>
        <w:widowControl w:val="0"/>
        <w:numPr>
          <w:ilvl w:val="1"/>
          <w:numId w:val="16"/>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4F1714">
      <w:pPr>
        <w:pStyle w:val="Akapitzlist"/>
        <w:widowControl w:val="0"/>
        <w:numPr>
          <w:ilvl w:val="1"/>
          <w:numId w:val="16"/>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4F1714">
      <w:pPr>
        <w:pStyle w:val="Akapitzlist"/>
        <w:widowControl w:val="0"/>
        <w:numPr>
          <w:ilvl w:val="0"/>
          <w:numId w:val="17"/>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4F1714">
      <w:pPr>
        <w:pStyle w:val="Akapitzlist"/>
        <w:widowControl w:val="0"/>
        <w:numPr>
          <w:ilvl w:val="0"/>
          <w:numId w:val="17"/>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4F1714">
      <w:pPr>
        <w:pStyle w:val="Akapitzlist"/>
        <w:widowControl w:val="0"/>
        <w:numPr>
          <w:ilvl w:val="0"/>
          <w:numId w:val="17"/>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4F1714">
      <w:pPr>
        <w:pStyle w:val="Akapitzlist"/>
        <w:widowControl w:val="0"/>
        <w:numPr>
          <w:ilvl w:val="0"/>
          <w:numId w:val="17"/>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4F1714">
      <w:pPr>
        <w:pStyle w:val="Akapitzlist"/>
        <w:widowControl w:val="0"/>
        <w:numPr>
          <w:ilvl w:val="0"/>
          <w:numId w:val="17"/>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773A26">
      <w:pPr>
        <w:pStyle w:val="Akapitzlist"/>
        <w:widowControl w:val="0"/>
        <w:numPr>
          <w:ilvl w:val="1"/>
          <w:numId w:val="16"/>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773A26" w:rsidRPr="00773A26" w:rsidRDefault="00773A26" w:rsidP="00773A26">
      <w:pPr>
        <w:spacing w:after="0" w:line="240" w:lineRule="auto"/>
        <w:rPr>
          <w:b/>
        </w:rPr>
      </w:pPr>
      <w:r w:rsidRPr="00773A26">
        <w:rPr>
          <w:b/>
        </w:rPr>
        <w:t>23.</w:t>
      </w:r>
      <w:r w:rsidRPr="00773A26">
        <w:rPr>
          <w:b/>
        </w:rPr>
        <w:tab/>
        <w:t>OBOWIĄZEK INFORMACYJNY</w:t>
      </w:r>
    </w:p>
    <w:p w:rsidR="00773A26" w:rsidRDefault="00773A26" w:rsidP="00773A26">
      <w:pPr>
        <w:spacing w:after="0" w:line="240" w:lineRule="auto"/>
        <w:jc w:val="both"/>
      </w:pPr>
      <w:r>
        <w:t xml:space="preserve">dotyczący przetwarzania danych osobowych w związku z udzielaniem zamówień publicznych na podstawie ustawy z dnia 29 stycznia 2004 r. Prawo zamówień publicznych (t. j. Dz. U. z 2019 r. poz. 1843) – dalej zwanej „ustawą </w:t>
      </w:r>
      <w:proofErr w:type="spellStart"/>
      <w:r>
        <w:t>Pzp</w:t>
      </w:r>
      <w:proofErr w:type="spellEnd"/>
      <w:r>
        <w:t>”</w:t>
      </w:r>
    </w:p>
    <w:p w:rsidR="00773A26" w:rsidRDefault="00773A26" w:rsidP="00773A26">
      <w:pPr>
        <w:spacing w:after="0" w:line="240" w:lineRule="auto"/>
        <w:jc w:val="both"/>
      </w:pPr>
    </w:p>
    <w:p w:rsidR="00773A26" w:rsidRDefault="00773A26" w:rsidP="00773A26">
      <w:pPr>
        <w:spacing w:after="0" w:line="240" w:lineRule="auto"/>
        <w:jc w:val="both"/>
      </w:pPr>
      <w:r>
        <w:t xml:space="preserve">Na podstawie art. 13 ust. 1 i 2 Rozporządzenia Parlamentu Europejskiego i Rady (UE) 2016/679 </w:t>
      </w:r>
    </w:p>
    <w:p w:rsidR="00773A26" w:rsidRDefault="00773A26" w:rsidP="00773A26">
      <w:pPr>
        <w:spacing w:after="0" w:line="240" w:lineRule="auto"/>
        <w:jc w:val="both"/>
      </w:pPr>
      <w:r>
        <w:t>z 27 kwietnia 2016 r. w sprawie ochrony osób fizycznych w związku z przetwarzaniem danych osobowych i w sprawie swobodnego przepływu takich danych oraz uchylenia dyrektywy 95/46/WE (Dz. U. UE. L. 2016, nr 119, s. 1 ze zm.), zwanego dalej „RODO”, informuję, że:</w:t>
      </w:r>
    </w:p>
    <w:p w:rsidR="00773A26" w:rsidRDefault="00773A26" w:rsidP="00773A26">
      <w:pPr>
        <w:spacing w:after="0" w:line="240" w:lineRule="auto"/>
        <w:jc w:val="both"/>
      </w:pPr>
      <w:r>
        <w:t>1.</w:t>
      </w:r>
      <w:r>
        <w:tab/>
        <w:t xml:space="preserve">Administratorem Pani/Pana danych osobowych jest </w:t>
      </w:r>
      <w:r w:rsidRPr="00773A26">
        <w:t>Stowarzyszenie „Nasza Gmina”  z siedzibą mieszczącą się pod adresem: Dulcza Mała 40, 39-310 Radomyśl Wielki, tel. 14 6819121</w:t>
      </w:r>
      <w:r>
        <w:t>, zwanego dalej „Administratorem” lub „Zamawiającym”.</w:t>
      </w:r>
    </w:p>
    <w:p w:rsidR="00773A26" w:rsidRDefault="00773A26" w:rsidP="00773A26">
      <w:pPr>
        <w:spacing w:after="0" w:line="240" w:lineRule="auto"/>
        <w:jc w:val="both"/>
      </w:pPr>
      <w:r>
        <w:t>2.</w:t>
      </w:r>
      <w:r>
        <w:tab/>
        <w:t xml:space="preserve">Administrator wyznaczył Inspektora Ochrony Danych, z którym może Pani/Pan skontaktować się pod adresem e-mali: </w:t>
      </w:r>
      <w:r w:rsidRPr="00773A26">
        <w:t xml:space="preserve">orwpien@o2.pl  </w:t>
      </w:r>
      <w:r>
        <w:t>lub pisemnie, kierując korespondencję pod adres siedziby Administratora.</w:t>
      </w:r>
    </w:p>
    <w:p w:rsidR="00773A26" w:rsidRDefault="00773A26" w:rsidP="00773A26">
      <w:pPr>
        <w:spacing w:after="0" w:line="240" w:lineRule="auto"/>
        <w:jc w:val="both"/>
      </w:pPr>
      <w:r>
        <w:t>3.</w:t>
      </w:r>
      <w:r>
        <w:tab/>
        <w:t>Pani/Pana dane osobowe będą przetwarzane w celu przeprowadzenia postępowania o udzielenie zamówienia, opisanego w art. 2 pkt 7a) Ustawy z dnia 29 stycznia 2004 r. – Prawo zamówień publicznych (</w:t>
      </w:r>
      <w:proofErr w:type="spellStart"/>
      <w:r>
        <w:t>t.j</w:t>
      </w:r>
      <w:proofErr w:type="spellEnd"/>
      <w:r>
        <w:t>. Dz. U. z 2019 poz. 1843 – zwaną dalej „</w:t>
      </w:r>
      <w:proofErr w:type="spellStart"/>
      <w:r>
        <w:t>Pzp</w:t>
      </w:r>
      <w:proofErr w:type="spellEnd"/>
      <w:r>
        <w:t xml:space="preserve">”), </w:t>
      </w:r>
      <w:r w:rsidRPr="00773A26">
        <w:t>„</w:t>
      </w:r>
      <w:r w:rsidR="006A5A66">
        <w:t>Organizacja dowo</w:t>
      </w:r>
      <w:r w:rsidRPr="00773A26">
        <w:t>z</w:t>
      </w:r>
      <w:r w:rsidR="006A5A66">
        <w:t xml:space="preserve">u dla  uczestników </w:t>
      </w:r>
      <w:r w:rsidRPr="00773A26">
        <w:t>Dziennego Domu Pomocy w Radomyślu Wielkim”</w:t>
      </w:r>
      <w:r>
        <w:t>, zwanego dalej „zamówieniem”.</w:t>
      </w:r>
    </w:p>
    <w:p w:rsidR="00773A26" w:rsidRDefault="00773A26" w:rsidP="00773A26">
      <w:pPr>
        <w:spacing w:after="0" w:line="240" w:lineRule="auto"/>
        <w:jc w:val="both"/>
      </w:pPr>
      <w:r>
        <w:t>4.</w:t>
      </w:r>
      <w:r>
        <w:tab/>
        <w:t xml:space="preserve"> Pani/Pana danych osobowe będą przetwarzane na podstawie art. 6 ust. 1 lit c) RODO – jako niezbędne do wypełnienia obowiązku prawnego ciążącego na Administratorze na mocy przepisów ustawy </w:t>
      </w:r>
      <w:proofErr w:type="spellStart"/>
      <w:r>
        <w:t>Pzp</w:t>
      </w:r>
      <w:proofErr w:type="spellEnd"/>
      <w:r>
        <w:t>, Ustawy z dnia 27 sierpnia 2009 r. o finansach publicznych (t. j. Dz. U. z 201</w:t>
      </w:r>
      <w:r w:rsidR="006A5A66">
        <w:t>9</w:t>
      </w:r>
      <w:r>
        <w:t xml:space="preserve"> r. poz. </w:t>
      </w:r>
      <w:r w:rsidR="006A5A66">
        <w:t>869</w:t>
      </w:r>
      <w:r>
        <w:t xml:space="preserve"> ze zm.) oraz innych przepisów prawa.</w:t>
      </w:r>
    </w:p>
    <w:p w:rsidR="00773A26" w:rsidRDefault="00773A26" w:rsidP="00773A26">
      <w:pPr>
        <w:spacing w:after="0" w:line="240" w:lineRule="auto"/>
        <w:jc w:val="both"/>
      </w:pPr>
      <w:r>
        <w:t>5.</w:t>
      </w:r>
      <w:r>
        <w:tab/>
        <w:t xml:space="preserve">W związku z przetwarzaniem danych w celu, o którym mowa w ust. 3, odbiorcami Pani/Pana danych osobowych mogą być: </w:t>
      </w:r>
    </w:p>
    <w:p w:rsidR="00773A26" w:rsidRDefault="00773A26" w:rsidP="00773A26">
      <w:pPr>
        <w:spacing w:after="0" w:line="240" w:lineRule="auto"/>
        <w:jc w:val="both"/>
      </w:pPr>
      <w:r>
        <w:t>a)</w:t>
      </w:r>
      <w:r>
        <w:tab/>
        <w:t>podmioty uprawnione do tego na podstawie przepisów prawa;</w:t>
      </w:r>
    </w:p>
    <w:p w:rsidR="00773A26" w:rsidRDefault="00773A26" w:rsidP="00773A26">
      <w:pPr>
        <w:spacing w:after="0" w:line="240" w:lineRule="auto"/>
        <w:jc w:val="both"/>
      </w:pPr>
      <w:r>
        <w:t>b)</w:t>
      </w:r>
      <w:r>
        <w:tab/>
        <w:t xml:space="preserve">osoby lub podmioty, którym udostępniona zostanie dokumentacja postępowania w oparciu o art. 8 oraz art. 96 ust. 3 ustawy </w:t>
      </w:r>
      <w:proofErr w:type="spellStart"/>
      <w:r>
        <w:t>Pzp</w:t>
      </w:r>
      <w:proofErr w:type="spellEnd"/>
      <w:r>
        <w:t>.</w:t>
      </w:r>
    </w:p>
    <w:p w:rsidR="00773A26" w:rsidRDefault="00773A26" w:rsidP="00773A26">
      <w:pPr>
        <w:spacing w:after="0" w:line="240" w:lineRule="auto"/>
        <w:jc w:val="both"/>
      </w:pPr>
      <w:r>
        <w:t>6.</w:t>
      </w:r>
      <w:r>
        <w:tab/>
        <w:t>Administrator nie ma zamiaru przekazywać Pani/Pana danych osobowych do państwa trzeciego lub organizacji międzynarodowych/ma zamiar przekazać Pani/Pana dane osobowe do państwa trzeciego lub organizacji międzynarodowej .</w:t>
      </w:r>
    </w:p>
    <w:p w:rsidR="00773A26" w:rsidRDefault="00773A26" w:rsidP="00773A26">
      <w:pPr>
        <w:spacing w:after="0" w:line="240" w:lineRule="auto"/>
        <w:jc w:val="both"/>
      </w:pPr>
      <w:r>
        <w:lastRenderedPageBreak/>
        <w:t>7.</w:t>
      </w:r>
      <w:r>
        <w:tab/>
        <w:t xml:space="preserve">Pani/Pana dane osobowe będą przechowywane przez okres niezbędny do realizacji celu określonego w ust. 3. Zgodnie z art. 97 ust. 1 </w:t>
      </w:r>
      <w:proofErr w:type="spellStart"/>
      <w:r>
        <w:t>Pzp</w:t>
      </w:r>
      <w:proofErr w:type="spellEnd"/>
      <w:r>
        <w:t xml:space="preserve"> zamawiający przechowuje protokół wraz z załącznikami przez okres 4 lat od dnia zakończenia postępowania o udzielenie zamówienia, w sposób gwarantujący jego nienaruszalność. Jeżeli czas trwania umowy przekracza 4 lata, zamawiający przechowuje umowę przez cały czas umowy. Ponadto dane osobowe będą przechowywane przez okres oraz w zakresie wymaganym przez ustawę z dnia 14 lipca 1983 r. o narodowym zasobie archiwalnym i archiwach (t. j. Dz. U. z 2019 r. poz. 553 ze zm.), akty wykonawcze do tej ustawy oraz inne przepisy prawa.</w:t>
      </w:r>
    </w:p>
    <w:p w:rsidR="00773A26" w:rsidRDefault="00773A26" w:rsidP="00773A26">
      <w:pPr>
        <w:spacing w:after="0" w:line="240" w:lineRule="auto"/>
        <w:jc w:val="both"/>
      </w:pPr>
      <w:r>
        <w:t>8.</w:t>
      </w:r>
      <w:r>
        <w:tab/>
        <w:t>W związku z przetwarzaniem przez Administratora Pani/Pana danych osobowych przysługuje Pani/Panu:</w:t>
      </w:r>
    </w:p>
    <w:p w:rsidR="00773A26" w:rsidRDefault="00773A26" w:rsidP="00773A26">
      <w:pPr>
        <w:spacing w:after="0" w:line="240" w:lineRule="auto"/>
        <w:jc w:val="both"/>
      </w:pPr>
      <w:r>
        <w:t>1)</w:t>
      </w:r>
      <w:r>
        <w:tab/>
        <w:t xml:space="preserve"> prawo dostępu do danych osobowych, w tym prawo do otrzymania kopii danych podlegających przetwarzaniu, przy czym, gdyby wykonanie tego obowiązku przez Zamawiającego, wymagało niewspółmiernie dużego wysiłku, Zamawiający może żądać od Pani/Pana, wskazania dodatkowych informacji mających w szczególności na celu sprecyzowanie żądania, w szczególności podanie nazwy lub daty postępowania (zakończonego postępowania) o udzielenie zamówienia .</w:t>
      </w:r>
    </w:p>
    <w:p w:rsidR="00773A26" w:rsidRDefault="00773A26" w:rsidP="00773A26">
      <w:pPr>
        <w:spacing w:after="0" w:line="240" w:lineRule="auto"/>
        <w:jc w:val="both"/>
      </w:pPr>
      <w:r>
        <w:t>2)</w:t>
      </w:r>
      <w:r>
        <w:tab/>
        <w:t xml:space="preserve">prawo żądania sprostowania danych osobowych które są nieprawidłowe, a także prawo żądania uzupełnienia niekompletnych danych osobowych - przy czym skorzystanie przez Panią/Pana, z tego uprawnienia nie może skutkować zmianą wyniku postępowania ani zmianą postanowień umowy w zakresie niezgodnym z ustawą </w:t>
      </w:r>
      <w:proofErr w:type="spellStart"/>
      <w:r>
        <w:t>Pzp</w:t>
      </w:r>
      <w:proofErr w:type="spellEnd"/>
      <w:r>
        <w:t xml:space="preserve">  ani naruszać integralności protokołu oraz jego załączników .</w:t>
      </w:r>
    </w:p>
    <w:p w:rsidR="00773A26" w:rsidRDefault="00773A26" w:rsidP="00773A26">
      <w:pPr>
        <w:spacing w:after="0" w:line="240" w:lineRule="auto"/>
        <w:jc w:val="both"/>
      </w:pPr>
      <w:r>
        <w:t>3)</w:t>
      </w:r>
      <w:r>
        <w:tab/>
        <w:t>prawo do żądania ograniczenia przetwarzania danych osobowych, w następujących przypadkach:</w:t>
      </w:r>
    </w:p>
    <w:p w:rsidR="00773A26" w:rsidRDefault="00773A26" w:rsidP="00773A26">
      <w:pPr>
        <w:spacing w:after="0" w:line="240" w:lineRule="auto"/>
        <w:jc w:val="both"/>
      </w:pPr>
      <w:r>
        <w:t>a)</w:t>
      </w:r>
      <w:r>
        <w:tab/>
        <w:t>gdy kwestionuje Pani/Pan prawidłowość danych osobowych – na okres pozwalający Administratorowi sprawdzić prawidłowość tych danych,</w:t>
      </w:r>
    </w:p>
    <w:p w:rsidR="00773A26" w:rsidRDefault="00773A26" w:rsidP="00773A26">
      <w:pPr>
        <w:spacing w:after="0" w:line="240" w:lineRule="auto"/>
        <w:jc w:val="both"/>
      </w:pPr>
      <w:r>
        <w:t>b)</w:t>
      </w:r>
      <w:r>
        <w:tab/>
        <w:t>jeżeli przetwarzanie jest niezgodne z prawem, a Pani/Pan sprzeciwia się usunięciu danych osobowych, żądając w zamian ograniczenia ich wykorzystania,</w:t>
      </w:r>
    </w:p>
    <w:p w:rsidR="00773A26" w:rsidRDefault="00773A26" w:rsidP="00773A26">
      <w:pPr>
        <w:spacing w:after="0" w:line="240" w:lineRule="auto"/>
        <w:jc w:val="both"/>
      </w:pPr>
      <w:r>
        <w:t>c)</w:t>
      </w:r>
      <w:r>
        <w:tab/>
        <w:t>Administrator nie potrzebuje już danych do celów przetwarzania, ale są one potrzebne Pani/Panu do ustalenia, dochodzenia lub obrony roszczeń,</w:t>
      </w:r>
    </w:p>
    <w:p w:rsidR="00773A26" w:rsidRDefault="00773A26" w:rsidP="00773A26">
      <w:pPr>
        <w:spacing w:after="0" w:line="240" w:lineRule="auto"/>
        <w:jc w:val="both"/>
      </w:pPr>
      <w:r>
        <w:t>d)</w:t>
      </w:r>
      <w:r>
        <w:tab/>
        <w:t>Jeżeli wniosła/wniósł Pani/Pan sprzeciw na mocy art. 21 ust. 1 RODO wobec przetwarzania – do czasu stwierdzenia, czy prawnie uzasadnione podstawy po stronie Administratora są nadrzędne wobec podstaw sprzeciwu</w:t>
      </w:r>
    </w:p>
    <w:p w:rsidR="00773A26" w:rsidRDefault="00773A26" w:rsidP="00773A26">
      <w:pPr>
        <w:spacing w:after="0" w:line="240" w:lineRule="auto"/>
        <w:jc w:val="both"/>
      </w:pPr>
      <w:r>
        <w:t>- przy czym, nie ogranicza przetwarzania danych osobowych do czasu zakończenia postępowania o udzielenie zamówienia publicznego lub konkursu , a nadto od dnia zakończenia postępowania o udzielenie zamówienia, w przypadku gdy wniesienie żądania ograniczenia przetwarzania danych osobowych spowoduje ograniczenie przetwarzania tych danych osobowych zawartych w protokole i załącznikach do protokołu, Zamawiający nie udostępnia tych danych zawartych w protokole i w załącznikach do protokołu, chyba że zachodzą przesłanki, o których mowa w art. 18 ust. 2 RODO .</w:t>
      </w:r>
    </w:p>
    <w:p w:rsidR="00773A26" w:rsidRDefault="00773A26" w:rsidP="00773A26">
      <w:pPr>
        <w:spacing w:after="0" w:line="240" w:lineRule="auto"/>
        <w:jc w:val="both"/>
      </w:pPr>
      <w:r>
        <w:t>9.</w:t>
      </w:r>
      <w:r>
        <w:tab/>
        <w:t>W związku z przetwarzaniem przez Administratora Pani/Pana danych osobowych nie przysługuje Pani/Panu:</w:t>
      </w:r>
    </w:p>
    <w:p w:rsidR="00773A26" w:rsidRDefault="00773A26" w:rsidP="00773A26">
      <w:pPr>
        <w:spacing w:after="0" w:line="240" w:lineRule="auto"/>
        <w:jc w:val="both"/>
      </w:pPr>
      <w:r>
        <w:t>1)</w:t>
      </w:r>
      <w:r>
        <w:tab/>
        <w:t>prawo do usunięcia danych osobowych, gdyż na podstawie art. 17 ust. 3 lit. b), d) oraz e) RODO – prawo to nie ma zastosowania w związku z przetwarzaniem danych w celu wskazanym w ust. 3;</w:t>
      </w:r>
    </w:p>
    <w:p w:rsidR="00773A26" w:rsidRDefault="00773A26" w:rsidP="00773A26">
      <w:pPr>
        <w:spacing w:after="0" w:line="240" w:lineRule="auto"/>
        <w:jc w:val="both"/>
      </w:pPr>
      <w:r>
        <w:t>2)</w:t>
      </w:r>
      <w:r>
        <w:tab/>
        <w:t>prawo do sprzeciwu wobec przetwarzania danych osobowych na podstawie art. 21 RODO, gdyż nie ma ono zastosowania, jeżeli podstawę prawną przetwarzania tych danych stanowi art. 6 ust. 1 lit. c) RODO;</w:t>
      </w:r>
    </w:p>
    <w:p w:rsidR="00773A26" w:rsidRDefault="00773A26" w:rsidP="00773A26">
      <w:pPr>
        <w:spacing w:after="0" w:line="240" w:lineRule="auto"/>
        <w:jc w:val="both"/>
      </w:pPr>
      <w:r>
        <w:t>3)</w:t>
      </w:r>
      <w:r>
        <w:tab/>
        <w:t xml:space="preserve">prawa do przenoszenia danych na zasadach określonych w art. 20 RODO. </w:t>
      </w:r>
    </w:p>
    <w:p w:rsidR="00773A26" w:rsidRDefault="00773A26" w:rsidP="00773A26">
      <w:pPr>
        <w:spacing w:after="0" w:line="240" w:lineRule="auto"/>
        <w:jc w:val="both"/>
      </w:pPr>
      <w:r>
        <w:t>10.</w:t>
      </w:r>
      <w:r>
        <w:tab/>
        <w:t>Przysługuje Pani/Panu prawo wniesienia skargi do organu nadzorczego - Prezesa Urzędu Ochrony Danych Osobowych, pod adres: ul. Stawki 2, 00-193 Warszawa.</w:t>
      </w:r>
    </w:p>
    <w:p w:rsidR="00773A26" w:rsidRDefault="00773A26" w:rsidP="00773A26">
      <w:pPr>
        <w:spacing w:after="0" w:line="240" w:lineRule="auto"/>
        <w:jc w:val="both"/>
      </w:pPr>
      <w:r>
        <w:t>11.</w:t>
      </w:r>
      <w:r>
        <w:tab/>
        <w:t xml:space="preserve">Podanie przez Panią/Pana danych osobowych jest wymogiem ustawowym. Niepodanie danych osobowych skutkuje konsekwencjami określonymi w przepisach </w:t>
      </w:r>
      <w:proofErr w:type="spellStart"/>
      <w:r>
        <w:t>Pzp</w:t>
      </w:r>
      <w:proofErr w:type="spellEnd"/>
      <w:r>
        <w:t xml:space="preserve">, w szczególności wykluczeniem z postępowania o udzielenie zamówienia, w myśl art. 24 ust. 1 pkt 12 </w:t>
      </w:r>
      <w:proofErr w:type="spellStart"/>
      <w:r>
        <w:t>Pzp</w:t>
      </w:r>
      <w:proofErr w:type="spellEnd"/>
      <w:r>
        <w:t>.</w:t>
      </w:r>
    </w:p>
    <w:p w:rsidR="00773A26" w:rsidRDefault="00773A26" w:rsidP="00773A26">
      <w:pPr>
        <w:spacing w:after="0" w:line="240" w:lineRule="auto"/>
        <w:jc w:val="both"/>
      </w:pPr>
      <w:r>
        <w:t>12.</w:t>
      </w:r>
      <w:r>
        <w:tab/>
        <w:t xml:space="preserve">Nie podlega Pani/Pan decyzjom, które opierają się wyłącznie na zautomatyzowanym przetwarzaniu, w tym profilowaniu, o którym mowa w art. 22 RODO. </w:t>
      </w:r>
    </w:p>
    <w:p w:rsidR="00773A26" w:rsidRDefault="00773A26" w:rsidP="00773A26">
      <w:pPr>
        <w:spacing w:after="0" w:line="240" w:lineRule="auto"/>
        <w:jc w:val="both"/>
      </w:pPr>
      <w:r>
        <w:lastRenderedPageBreak/>
        <w:t>Zgodnie z treścią art. 8a ust. 2 -4 Ustawy z dnia 29 stycznia 2004 r. Prawo zamówień publicznych (tj. Dz.U. z 2019 r., poz. 1843), informujemy iż:</w:t>
      </w:r>
    </w:p>
    <w:p w:rsidR="00773A26" w:rsidRDefault="00773A26" w:rsidP="00773A26">
      <w:pPr>
        <w:spacing w:after="0" w:line="240" w:lineRule="auto"/>
        <w:jc w:val="both"/>
      </w:pPr>
      <w:r>
        <w:t>−</w:t>
      </w:r>
      <w:r>
        <w:tab/>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773A26" w:rsidRDefault="00773A26" w:rsidP="00773A26">
      <w:pPr>
        <w:spacing w:after="0" w:line="240" w:lineRule="auto"/>
        <w:jc w:val="both"/>
      </w:pPr>
      <w:r>
        <w:t>−</w:t>
      </w:r>
      <w:r>
        <w:tab/>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773A26" w:rsidRDefault="00773A26" w:rsidP="00773A26">
      <w:pPr>
        <w:spacing w:after="0" w:line="240" w:lineRule="auto"/>
        <w:jc w:val="both"/>
      </w:pPr>
      <w:r>
        <w:t>−</w:t>
      </w:r>
      <w:r>
        <w:tab/>
        <w:t xml:space="preserve">wystąpienie z żądaniem, o którym mowa w art. 18 ust. 1 rozporządzenia 2016/679, nie ogranicza przetwarzania danych osobowych do czasu zakończenia postępowania o udzielenie zamówienia publicznego lub konkursu. </w:t>
      </w:r>
    </w:p>
    <w:p w:rsidR="00773A26" w:rsidRDefault="00773A26" w:rsidP="00773A26">
      <w:pPr>
        <w:spacing w:after="0" w:line="240" w:lineRule="auto"/>
        <w:jc w:val="both"/>
      </w:pPr>
    </w:p>
    <w:p w:rsidR="00C80095" w:rsidRDefault="00C80095" w:rsidP="00773A26">
      <w:pPr>
        <w:spacing w:after="0" w:line="240" w:lineRule="auto"/>
        <w:jc w:val="both"/>
      </w:pPr>
    </w:p>
    <w:sectPr w:rsidR="00C80095">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33C" w:rsidRDefault="007E233C" w:rsidP="005115E5">
      <w:pPr>
        <w:spacing w:after="0" w:line="240" w:lineRule="auto"/>
      </w:pPr>
      <w:r>
        <w:separator/>
      </w:r>
    </w:p>
  </w:endnote>
  <w:endnote w:type="continuationSeparator" w:id="0">
    <w:p w:rsidR="007E233C" w:rsidRDefault="007E233C"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33C" w:rsidRDefault="007E233C" w:rsidP="005115E5">
      <w:pPr>
        <w:spacing w:after="0" w:line="240" w:lineRule="auto"/>
      </w:pPr>
      <w:r>
        <w:separator/>
      </w:r>
    </w:p>
  </w:footnote>
  <w:footnote w:type="continuationSeparator" w:id="0">
    <w:p w:rsidR="007E233C" w:rsidRDefault="007E233C" w:rsidP="005115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0BDF" w:rsidRDefault="001B0BDF">
    <w:pPr>
      <w:pStyle w:val="Nagwek"/>
    </w:pPr>
    <w:r>
      <w:rPr>
        <w:noProof/>
        <w:lang w:eastAsia="pl-PL"/>
      </w:rPr>
      <w:drawing>
        <wp:inline distT="0" distB="0" distL="0" distR="0" wp14:anchorId="1291D8C1" wp14:editId="003524C8">
          <wp:extent cx="5760720" cy="4210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pr-pl-podk-ueefs-fit-1422x104.jpg"/>
                  <pic:cNvPicPr/>
                </pic:nvPicPr>
                <pic:blipFill>
                  <a:blip r:embed="rId1">
                    <a:extLst>
                      <a:ext uri="{28A0092B-C50C-407E-A947-70E740481C1C}">
                        <a14:useLocalDpi xmlns:a14="http://schemas.microsoft.com/office/drawing/2010/main" val="0"/>
                      </a:ext>
                    </a:extLst>
                  </a:blip>
                  <a:stretch>
                    <a:fillRect/>
                  </a:stretch>
                </pic:blipFill>
                <pic:spPr>
                  <a:xfrm>
                    <a:off x="0" y="0"/>
                    <a:ext cx="5760720" cy="421005"/>
                  </a:xfrm>
                  <a:prstGeom prst="rect">
                    <a:avLst/>
                  </a:prstGeom>
                </pic:spPr>
              </pic:pic>
            </a:graphicData>
          </a:graphic>
        </wp:inline>
      </w:drawing>
    </w:r>
  </w:p>
  <w:p w:rsidR="001B0BDF" w:rsidRDefault="001B0BD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3"/>
    <w:multiLevelType w:val="multilevel"/>
    <w:tmpl w:val="00000003"/>
    <w:name w:val="WW8Num3"/>
    <w:lvl w:ilvl="0">
      <w:start w:val="1"/>
      <w:numFmt w:val="decimal"/>
      <w:lvlText w:val="%1."/>
      <w:lvlJc w:val="left"/>
      <w:pPr>
        <w:tabs>
          <w:tab w:val="num" w:pos="928"/>
        </w:tabs>
        <w:ind w:left="928"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3"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olor w:val="000000"/>
      </w:rPr>
    </w:lvl>
    <w:lvl w:ilvl="1">
      <w:start w:val="1"/>
      <w:numFmt w:val="bullet"/>
      <w:lvlText w:val=""/>
      <w:lvlJc w:val="left"/>
      <w:pPr>
        <w:tabs>
          <w:tab w:val="num" w:pos="1080"/>
        </w:tabs>
        <w:ind w:left="1080" w:hanging="360"/>
      </w:pPr>
      <w:rPr>
        <w:rFonts w:ascii="Symbol" w:hAnsi="Symbol"/>
        <w:color w:val="000000"/>
      </w:rPr>
    </w:lvl>
    <w:lvl w:ilvl="2">
      <w:start w:val="1"/>
      <w:numFmt w:val="bullet"/>
      <w:lvlText w:val=""/>
      <w:lvlJc w:val="left"/>
      <w:pPr>
        <w:tabs>
          <w:tab w:val="num" w:pos="1440"/>
        </w:tabs>
        <w:ind w:left="1440" w:hanging="360"/>
      </w:pPr>
      <w:rPr>
        <w:rFonts w:ascii="Symbol" w:hAnsi="Symbol"/>
        <w:color w:val="000000"/>
      </w:rPr>
    </w:lvl>
    <w:lvl w:ilvl="3">
      <w:start w:val="1"/>
      <w:numFmt w:val="bullet"/>
      <w:lvlText w:val=""/>
      <w:lvlJc w:val="left"/>
      <w:pPr>
        <w:tabs>
          <w:tab w:val="num" w:pos="1800"/>
        </w:tabs>
        <w:ind w:left="1800" w:hanging="360"/>
      </w:pPr>
      <w:rPr>
        <w:rFonts w:ascii="Symbol" w:hAnsi="Symbol"/>
        <w:color w:val="000000"/>
      </w:rPr>
    </w:lvl>
    <w:lvl w:ilvl="4">
      <w:start w:val="1"/>
      <w:numFmt w:val="bullet"/>
      <w:lvlText w:val=""/>
      <w:lvlJc w:val="left"/>
      <w:pPr>
        <w:tabs>
          <w:tab w:val="num" w:pos="2160"/>
        </w:tabs>
        <w:ind w:left="2160" w:hanging="360"/>
      </w:pPr>
      <w:rPr>
        <w:rFonts w:ascii="Symbol" w:hAnsi="Symbol"/>
        <w:color w:val="000000"/>
      </w:rPr>
    </w:lvl>
    <w:lvl w:ilvl="5">
      <w:start w:val="1"/>
      <w:numFmt w:val="bullet"/>
      <w:lvlText w:val=""/>
      <w:lvlJc w:val="left"/>
      <w:pPr>
        <w:tabs>
          <w:tab w:val="num" w:pos="2520"/>
        </w:tabs>
        <w:ind w:left="2520" w:hanging="360"/>
      </w:pPr>
      <w:rPr>
        <w:rFonts w:ascii="Symbol" w:hAnsi="Symbol"/>
        <w:color w:val="000000"/>
      </w:rPr>
    </w:lvl>
    <w:lvl w:ilvl="6">
      <w:start w:val="1"/>
      <w:numFmt w:val="bullet"/>
      <w:lvlText w:val=""/>
      <w:lvlJc w:val="left"/>
      <w:pPr>
        <w:tabs>
          <w:tab w:val="num" w:pos="2880"/>
        </w:tabs>
        <w:ind w:left="2880" w:hanging="360"/>
      </w:pPr>
      <w:rPr>
        <w:rFonts w:ascii="Symbol" w:hAnsi="Symbol"/>
        <w:color w:val="000000"/>
      </w:rPr>
    </w:lvl>
    <w:lvl w:ilvl="7">
      <w:start w:val="1"/>
      <w:numFmt w:val="bullet"/>
      <w:lvlText w:val=""/>
      <w:lvlJc w:val="left"/>
      <w:pPr>
        <w:tabs>
          <w:tab w:val="num" w:pos="3240"/>
        </w:tabs>
        <w:ind w:left="3240" w:hanging="360"/>
      </w:pPr>
      <w:rPr>
        <w:rFonts w:ascii="Symbol" w:hAnsi="Symbol"/>
        <w:color w:val="000000"/>
      </w:rPr>
    </w:lvl>
    <w:lvl w:ilvl="8">
      <w:start w:val="1"/>
      <w:numFmt w:val="bullet"/>
      <w:lvlText w:val=""/>
      <w:lvlJc w:val="left"/>
      <w:pPr>
        <w:tabs>
          <w:tab w:val="num" w:pos="3600"/>
        </w:tabs>
        <w:ind w:left="3600" w:hanging="360"/>
      </w:pPr>
      <w:rPr>
        <w:rFonts w:ascii="Symbol" w:hAnsi="Symbol"/>
        <w:color w:val="000000"/>
      </w:rPr>
    </w:lvl>
  </w:abstractNum>
  <w:abstractNum w:abstractNumId="6"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0FE2BB8"/>
    <w:multiLevelType w:val="hybridMultilevel"/>
    <w:tmpl w:val="C3AC3EC6"/>
    <w:lvl w:ilvl="0" w:tplc="0415000F">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62A2AAD"/>
    <w:multiLevelType w:val="hybridMultilevel"/>
    <w:tmpl w:val="857A01DA"/>
    <w:lvl w:ilvl="0" w:tplc="2864EB1E">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7102536"/>
    <w:multiLevelType w:val="hybridMultilevel"/>
    <w:tmpl w:val="BA06270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31B1B77"/>
    <w:multiLevelType w:val="hybridMultilevel"/>
    <w:tmpl w:val="137CB93E"/>
    <w:lvl w:ilvl="0" w:tplc="26BA0940">
      <w:start w:val="1"/>
      <w:numFmt w:val="upperRoman"/>
      <w:lvlText w:val="%1."/>
      <w:lvlJc w:val="left"/>
      <w:pPr>
        <w:ind w:left="1440" w:hanging="720"/>
      </w:pPr>
      <w:rPr>
        <w:rFonts w:hint="default"/>
        <w:b/>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46E6300"/>
    <w:multiLevelType w:val="hybridMultilevel"/>
    <w:tmpl w:val="CFE2A918"/>
    <w:lvl w:ilvl="0" w:tplc="79482B42">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5D1152"/>
    <w:multiLevelType w:val="hybridMultilevel"/>
    <w:tmpl w:val="B9D0FD5A"/>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1E521F"/>
    <w:multiLevelType w:val="hybridMultilevel"/>
    <w:tmpl w:val="679C608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1"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3"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F77B74"/>
    <w:multiLevelType w:val="hybridMultilevel"/>
    <w:tmpl w:val="C6727F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8"/>
  </w:num>
  <w:num w:numId="2">
    <w:abstractNumId w:val="17"/>
  </w:num>
  <w:num w:numId="3">
    <w:abstractNumId w:val="10"/>
  </w:num>
  <w:num w:numId="4">
    <w:abstractNumId w:val="31"/>
  </w:num>
  <w:num w:numId="5">
    <w:abstractNumId w:val="13"/>
  </w:num>
  <w:num w:numId="6">
    <w:abstractNumId w:val="15"/>
  </w:num>
  <w:num w:numId="7">
    <w:abstractNumId w:val="36"/>
  </w:num>
  <w:num w:numId="8">
    <w:abstractNumId w:val="6"/>
  </w:num>
  <w:num w:numId="9">
    <w:abstractNumId w:val="8"/>
  </w:num>
  <w:num w:numId="10">
    <w:abstractNumId w:val="9"/>
  </w:num>
  <w:num w:numId="11">
    <w:abstractNumId w:val="11"/>
  </w:num>
  <w:num w:numId="12">
    <w:abstractNumId w:val="7"/>
  </w:num>
  <w:num w:numId="13">
    <w:abstractNumId w:val="12"/>
  </w:num>
  <w:num w:numId="14">
    <w:abstractNumId w:val="23"/>
  </w:num>
  <w:num w:numId="15">
    <w:abstractNumId w:val="21"/>
  </w:num>
  <w:num w:numId="16">
    <w:abstractNumId w:val="22"/>
  </w:num>
  <w:num w:numId="17">
    <w:abstractNumId w:val="32"/>
  </w:num>
  <w:num w:numId="18">
    <w:abstractNumId w:val="33"/>
  </w:num>
  <w:num w:numId="19">
    <w:abstractNumId w:val="34"/>
  </w:num>
  <w:num w:numId="20">
    <w:abstractNumId w:val="16"/>
  </w:num>
  <w:num w:numId="21">
    <w:abstractNumId w:val="26"/>
  </w:num>
  <w:num w:numId="22">
    <w:abstractNumId w:val="27"/>
  </w:num>
  <w:num w:numId="23">
    <w:abstractNumId w:val="29"/>
  </w:num>
  <w:num w:numId="24">
    <w:abstractNumId w:val="5"/>
  </w:num>
  <w:num w:numId="25">
    <w:abstractNumId w:val="18"/>
    <w:lvlOverride w:ilvl="0">
      <w:startOverride w:val="20"/>
    </w:lvlOverride>
    <w:lvlOverride w:ilvl="1">
      <w:startOverride w:val="7"/>
    </w:lvlOverride>
  </w:num>
  <w:num w:numId="26">
    <w:abstractNumId w:val="20"/>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30"/>
  </w:num>
  <w:num w:numId="30">
    <w:abstractNumId w:val="19"/>
  </w:num>
  <w:num w:numId="31">
    <w:abstractNumId w:val="24"/>
  </w:num>
  <w:num w:numId="32">
    <w:abstractNumId w:val="35"/>
  </w:num>
  <w:num w:numId="33">
    <w:abstractNumId w:val="28"/>
  </w:num>
  <w:num w:numId="34">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172D"/>
    <w:rsid w:val="00012B29"/>
    <w:rsid w:val="0001708A"/>
    <w:rsid w:val="00020B07"/>
    <w:rsid w:val="0002157C"/>
    <w:rsid w:val="000243BB"/>
    <w:rsid w:val="000259AA"/>
    <w:rsid w:val="00025C22"/>
    <w:rsid w:val="00027895"/>
    <w:rsid w:val="00033F47"/>
    <w:rsid w:val="00035C4F"/>
    <w:rsid w:val="00037632"/>
    <w:rsid w:val="000411C5"/>
    <w:rsid w:val="000432B6"/>
    <w:rsid w:val="0004675C"/>
    <w:rsid w:val="00047837"/>
    <w:rsid w:val="00054618"/>
    <w:rsid w:val="00056E19"/>
    <w:rsid w:val="000578C6"/>
    <w:rsid w:val="000624E5"/>
    <w:rsid w:val="00063662"/>
    <w:rsid w:val="00064BD1"/>
    <w:rsid w:val="000729C8"/>
    <w:rsid w:val="00073A4A"/>
    <w:rsid w:val="00073C8B"/>
    <w:rsid w:val="00077DC9"/>
    <w:rsid w:val="00081560"/>
    <w:rsid w:val="00083ACC"/>
    <w:rsid w:val="00084150"/>
    <w:rsid w:val="00084B41"/>
    <w:rsid w:val="00084DB2"/>
    <w:rsid w:val="00084F15"/>
    <w:rsid w:val="00090FAB"/>
    <w:rsid w:val="0009110F"/>
    <w:rsid w:val="00093837"/>
    <w:rsid w:val="000A24E2"/>
    <w:rsid w:val="000B0051"/>
    <w:rsid w:val="000B09FE"/>
    <w:rsid w:val="000B5D8D"/>
    <w:rsid w:val="000B62E4"/>
    <w:rsid w:val="000B6F56"/>
    <w:rsid w:val="000C11E9"/>
    <w:rsid w:val="000C2629"/>
    <w:rsid w:val="000C5B2A"/>
    <w:rsid w:val="000C5E91"/>
    <w:rsid w:val="000D465F"/>
    <w:rsid w:val="000E2764"/>
    <w:rsid w:val="000E6338"/>
    <w:rsid w:val="000E753A"/>
    <w:rsid w:val="000F07DC"/>
    <w:rsid w:val="000F26C3"/>
    <w:rsid w:val="000F37FA"/>
    <w:rsid w:val="000F4D25"/>
    <w:rsid w:val="000F57E9"/>
    <w:rsid w:val="000F6150"/>
    <w:rsid w:val="000F7F50"/>
    <w:rsid w:val="0010127A"/>
    <w:rsid w:val="00103679"/>
    <w:rsid w:val="0010396D"/>
    <w:rsid w:val="001074A9"/>
    <w:rsid w:val="001079DE"/>
    <w:rsid w:val="00110602"/>
    <w:rsid w:val="001107C3"/>
    <w:rsid w:val="00114BF1"/>
    <w:rsid w:val="001150CF"/>
    <w:rsid w:val="00115D40"/>
    <w:rsid w:val="00115F7C"/>
    <w:rsid w:val="00121BC6"/>
    <w:rsid w:val="001278F7"/>
    <w:rsid w:val="001305C4"/>
    <w:rsid w:val="00130683"/>
    <w:rsid w:val="00130A8B"/>
    <w:rsid w:val="001348CF"/>
    <w:rsid w:val="00135E77"/>
    <w:rsid w:val="0013665F"/>
    <w:rsid w:val="0014029A"/>
    <w:rsid w:val="001447CC"/>
    <w:rsid w:val="00151F59"/>
    <w:rsid w:val="00154C0B"/>
    <w:rsid w:val="00160B0F"/>
    <w:rsid w:val="00160BA5"/>
    <w:rsid w:val="001652A3"/>
    <w:rsid w:val="001658B6"/>
    <w:rsid w:val="00171435"/>
    <w:rsid w:val="001715D4"/>
    <w:rsid w:val="00172A7D"/>
    <w:rsid w:val="00175340"/>
    <w:rsid w:val="001769E7"/>
    <w:rsid w:val="00176B91"/>
    <w:rsid w:val="001801C9"/>
    <w:rsid w:val="0018120A"/>
    <w:rsid w:val="0018195B"/>
    <w:rsid w:val="00183808"/>
    <w:rsid w:val="001949B6"/>
    <w:rsid w:val="00195F2B"/>
    <w:rsid w:val="001A4AA6"/>
    <w:rsid w:val="001B0BDF"/>
    <w:rsid w:val="001B614D"/>
    <w:rsid w:val="001B6DAC"/>
    <w:rsid w:val="001C0C55"/>
    <w:rsid w:val="001C46E1"/>
    <w:rsid w:val="001C4AB8"/>
    <w:rsid w:val="001C4E07"/>
    <w:rsid w:val="001C61ED"/>
    <w:rsid w:val="001C6C3E"/>
    <w:rsid w:val="001D38FD"/>
    <w:rsid w:val="001D3AF5"/>
    <w:rsid w:val="001D4EA0"/>
    <w:rsid w:val="001D51EB"/>
    <w:rsid w:val="001E3356"/>
    <w:rsid w:val="001E35F4"/>
    <w:rsid w:val="001E3857"/>
    <w:rsid w:val="001E6C96"/>
    <w:rsid w:val="001E77F9"/>
    <w:rsid w:val="001F04E2"/>
    <w:rsid w:val="001F2167"/>
    <w:rsid w:val="001F3B0F"/>
    <w:rsid w:val="001F4681"/>
    <w:rsid w:val="001F6565"/>
    <w:rsid w:val="001F67B1"/>
    <w:rsid w:val="002007D4"/>
    <w:rsid w:val="00201829"/>
    <w:rsid w:val="00201EDF"/>
    <w:rsid w:val="00205671"/>
    <w:rsid w:val="00205FD6"/>
    <w:rsid w:val="00207DD6"/>
    <w:rsid w:val="00210EA3"/>
    <w:rsid w:val="00211092"/>
    <w:rsid w:val="002113C5"/>
    <w:rsid w:val="00213C44"/>
    <w:rsid w:val="0022140E"/>
    <w:rsid w:val="00226D9F"/>
    <w:rsid w:val="00233B24"/>
    <w:rsid w:val="00236E81"/>
    <w:rsid w:val="0024264B"/>
    <w:rsid w:val="0024320C"/>
    <w:rsid w:val="00250305"/>
    <w:rsid w:val="002503EE"/>
    <w:rsid w:val="00251CC3"/>
    <w:rsid w:val="00252D62"/>
    <w:rsid w:val="00254C59"/>
    <w:rsid w:val="002631B1"/>
    <w:rsid w:val="0027799D"/>
    <w:rsid w:val="00284132"/>
    <w:rsid w:val="00285824"/>
    <w:rsid w:val="002874C5"/>
    <w:rsid w:val="002911C5"/>
    <w:rsid w:val="00291FC6"/>
    <w:rsid w:val="002940FA"/>
    <w:rsid w:val="00296481"/>
    <w:rsid w:val="002979C9"/>
    <w:rsid w:val="002A49BB"/>
    <w:rsid w:val="002A72B8"/>
    <w:rsid w:val="002B0A5E"/>
    <w:rsid w:val="002B1D83"/>
    <w:rsid w:val="002B34F8"/>
    <w:rsid w:val="002B553F"/>
    <w:rsid w:val="002B7C91"/>
    <w:rsid w:val="002C065E"/>
    <w:rsid w:val="002C3E8D"/>
    <w:rsid w:val="002C6921"/>
    <w:rsid w:val="002D2CA9"/>
    <w:rsid w:val="002D3A92"/>
    <w:rsid w:val="002D63C5"/>
    <w:rsid w:val="002D6D2D"/>
    <w:rsid w:val="002E1D97"/>
    <w:rsid w:val="002E342E"/>
    <w:rsid w:val="002E78FA"/>
    <w:rsid w:val="002F2DF4"/>
    <w:rsid w:val="002F4701"/>
    <w:rsid w:val="002F5606"/>
    <w:rsid w:val="002F7D7B"/>
    <w:rsid w:val="003040A6"/>
    <w:rsid w:val="0030780B"/>
    <w:rsid w:val="00311D64"/>
    <w:rsid w:val="00314602"/>
    <w:rsid w:val="00315128"/>
    <w:rsid w:val="00322191"/>
    <w:rsid w:val="00322476"/>
    <w:rsid w:val="003232DE"/>
    <w:rsid w:val="00327CA0"/>
    <w:rsid w:val="00333232"/>
    <w:rsid w:val="003332D4"/>
    <w:rsid w:val="00342A62"/>
    <w:rsid w:val="00343BE7"/>
    <w:rsid w:val="00343EF3"/>
    <w:rsid w:val="00344821"/>
    <w:rsid w:val="00346001"/>
    <w:rsid w:val="00357382"/>
    <w:rsid w:val="00370AFF"/>
    <w:rsid w:val="00371315"/>
    <w:rsid w:val="003717B2"/>
    <w:rsid w:val="00377EB7"/>
    <w:rsid w:val="003805E7"/>
    <w:rsid w:val="00381F85"/>
    <w:rsid w:val="00382FD5"/>
    <w:rsid w:val="00383744"/>
    <w:rsid w:val="00391AF8"/>
    <w:rsid w:val="0039592A"/>
    <w:rsid w:val="00395F05"/>
    <w:rsid w:val="003A0CBF"/>
    <w:rsid w:val="003A6D43"/>
    <w:rsid w:val="003B0C13"/>
    <w:rsid w:val="003B2B51"/>
    <w:rsid w:val="003B4957"/>
    <w:rsid w:val="003B589C"/>
    <w:rsid w:val="003B5BBB"/>
    <w:rsid w:val="003C158A"/>
    <w:rsid w:val="003C31DF"/>
    <w:rsid w:val="003D1450"/>
    <w:rsid w:val="003D7218"/>
    <w:rsid w:val="003E23A7"/>
    <w:rsid w:val="003E7975"/>
    <w:rsid w:val="003F0597"/>
    <w:rsid w:val="003F4E9C"/>
    <w:rsid w:val="003F5012"/>
    <w:rsid w:val="003F6722"/>
    <w:rsid w:val="0040015C"/>
    <w:rsid w:val="00403698"/>
    <w:rsid w:val="00406C33"/>
    <w:rsid w:val="00406CE1"/>
    <w:rsid w:val="004072B6"/>
    <w:rsid w:val="00407E9B"/>
    <w:rsid w:val="00411ECC"/>
    <w:rsid w:val="00413E22"/>
    <w:rsid w:val="00415A2C"/>
    <w:rsid w:val="00424E97"/>
    <w:rsid w:val="0043041B"/>
    <w:rsid w:val="00431EFE"/>
    <w:rsid w:val="00433B08"/>
    <w:rsid w:val="00435AD6"/>
    <w:rsid w:val="00443035"/>
    <w:rsid w:val="00444524"/>
    <w:rsid w:val="00447386"/>
    <w:rsid w:val="0045000A"/>
    <w:rsid w:val="00451CFE"/>
    <w:rsid w:val="00451D19"/>
    <w:rsid w:val="00452606"/>
    <w:rsid w:val="00454118"/>
    <w:rsid w:val="00454355"/>
    <w:rsid w:val="0046076F"/>
    <w:rsid w:val="0047180C"/>
    <w:rsid w:val="00473F65"/>
    <w:rsid w:val="00476C24"/>
    <w:rsid w:val="0048521C"/>
    <w:rsid w:val="004852ED"/>
    <w:rsid w:val="00486907"/>
    <w:rsid w:val="00486CE8"/>
    <w:rsid w:val="00487910"/>
    <w:rsid w:val="0049161D"/>
    <w:rsid w:val="004919F6"/>
    <w:rsid w:val="004922D4"/>
    <w:rsid w:val="00493BBA"/>
    <w:rsid w:val="00495714"/>
    <w:rsid w:val="0049660E"/>
    <w:rsid w:val="00497C22"/>
    <w:rsid w:val="004A03E4"/>
    <w:rsid w:val="004A0FB8"/>
    <w:rsid w:val="004A28AD"/>
    <w:rsid w:val="004A316C"/>
    <w:rsid w:val="004A34C0"/>
    <w:rsid w:val="004A4C67"/>
    <w:rsid w:val="004B1183"/>
    <w:rsid w:val="004B578C"/>
    <w:rsid w:val="004C0895"/>
    <w:rsid w:val="004D297A"/>
    <w:rsid w:val="004D2BE9"/>
    <w:rsid w:val="004D46C7"/>
    <w:rsid w:val="004D5578"/>
    <w:rsid w:val="004E3711"/>
    <w:rsid w:val="004E3EE6"/>
    <w:rsid w:val="004F053D"/>
    <w:rsid w:val="004F1714"/>
    <w:rsid w:val="004F6750"/>
    <w:rsid w:val="004F7992"/>
    <w:rsid w:val="0050339A"/>
    <w:rsid w:val="00504A81"/>
    <w:rsid w:val="00504FFC"/>
    <w:rsid w:val="0050530C"/>
    <w:rsid w:val="00507B12"/>
    <w:rsid w:val="005103FC"/>
    <w:rsid w:val="005115E5"/>
    <w:rsid w:val="005119FB"/>
    <w:rsid w:val="00511E27"/>
    <w:rsid w:val="00512099"/>
    <w:rsid w:val="00512CA5"/>
    <w:rsid w:val="005200EA"/>
    <w:rsid w:val="00524C54"/>
    <w:rsid w:val="00525B7D"/>
    <w:rsid w:val="00530582"/>
    <w:rsid w:val="00531BD2"/>
    <w:rsid w:val="00532834"/>
    <w:rsid w:val="00533A91"/>
    <w:rsid w:val="00540B33"/>
    <w:rsid w:val="00542674"/>
    <w:rsid w:val="00543104"/>
    <w:rsid w:val="00547F94"/>
    <w:rsid w:val="0055375E"/>
    <w:rsid w:val="0055490E"/>
    <w:rsid w:val="00554FE2"/>
    <w:rsid w:val="005561A1"/>
    <w:rsid w:val="00557A75"/>
    <w:rsid w:val="0056295F"/>
    <w:rsid w:val="00565434"/>
    <w:rsid w:val="00565EF6"/>
    <w:rsid w:val="00574175"/>
    <w:rsid w:val="005750C0"/>
    <w:rsid w:val="005849E6"/>
    <w:rsid w:val="005855D4"/>
    <w:rsid w:val="00585C99"/>
    <w:rsid w:val="00586A32"/>
    <w:rsid w:val="00594FB9"/>
    <w:rsid w:val="005A0543"/>
    <w:rsid w:val="005A59E4"/>
    <w:rsid w:val="005A6043"/>
    <w:rsid w:val="005A79F1"/>
    <w:rsid w:val="005C0257"/>
    <w:rsid w:val="005C0EDE"/>
    <w:rsid w:val="005C1DAE"/>
    <w:rsid w:val="005C27F2"/>
    <w:rsid w:val="005C46FB"/>
    <w:rsid w:val="005C7C16"/>
    <w:rsid w:val="005D06E1"/>
    <w:rsid w:val="005D154C"/>
    <w:rsid w:val="005D302E"/>
    <w:rsid w:val="005D5BBF"/>
    <w:rsid w:val="005E3C84"/>
    <w:rsid w:val="005E4AFB"/>
    <w:rsid w:val="005E7A48"/>
    <w:rsid w:val="005F381D"/>
    <w:rsid w:val="00600A4D"/>
    <w:rsid w:val="006012E2"/>
    <w:rsid w:val="0060424B"/>
    <w:rsid w:val="00606209"/>
    <w:rsid w:val="00611DC0"/>
    <w:rsid w:val="006143CF"/>
    <w:rsid w:val="00616508"/>
    <w:rsid w:val="00622882"/>
    <w:rsid w:val="00623A86"/>
    <w:rsid w:val="006279DC"/>
    <w:rsid w:val="006313C6"/>
    <w:rsid w:val="00631666"/>
    <w:rsid w:val="0064217F"/>
    <w:rsid w:val="00643031"/>
    <w:rsid w:val="0064553D"/>
    <w:rsid w:val="00645563"/>
    <w:rsid w:val="00647F3E"/>
    <w:rsid w:val="006505CF"/>
    <w:rsid w:val="006517B0"/>
    <w:rsid w:val="00655151"/>
    <w:rsid w:val="006554A2"/>
    <w:rsid w:val="006614A7"/>
    <w:rsid w:val="006627D4"/>
    <w:rsid w:val="00672589"/>
    <w:rsid w:val="00675C88"/>
    <w:rsid w:val="00681034"/>
    <w:rsid w:val="00684CC7"/>
    <w:rsid w:val="00690995"/>
    <w:rsid w:val="006910D2"/>
    <w:rsid w:val="00691517"/>
    <w:rsid w:val="00691884"/>
    <w:rsid w:val="0069281A"/>
    <w:rsid w:val="006939AF"/>
    <w:rsid w:val="00694273"/>
    <w:rsid w:val="00697018"/>
    <w:rsid w:val="006977B2"/>
    <w:rsid w:val="006A22A1"/>
    <w:rsid w:val="006A5A66"/>
    <w:rsid w:val="006A66F0"/>
    <w:rsid w:val="006B005A"/>
    <w:rsid w:val="006B19DA"/>
    <w:rsid w:val="006B40B1"/>
    <w:rsid w:val="006B47BB"/>
    <w:rsid w:val="006B6070"/>
    <w:rsid w:val="006B6FE8"/>
    <w:rsid w:val="006C1478"/>
    <w:rsid w:val="006C40F9"/>
    <w:rsid w:val="006C66E3"/>
    <w:rsid w:val="006C7F88"/>
    <w:rsid w:val="006D1B1E"/>
    <w:rsid w:val="006D7832"/>
    <w:rsid w:val="006E10E4"/>
    <w:rsid w:val="006E1F48"/>
    <w:rsid w:val="006E2553"/>
    <w:rsid w:val="006E34BC"/>
    <w:rsid w:val="006E391A"/>
    <w:rsid w:val="006E448C"/>
    <w:rsid w:val="006E6E77"/>
    <w:rsid w:val="006F0463"/>
    <w:rsid w:val="006F093E"/>
    <w:rsid w:val="006F17B8"/>
    <w:rsid w:val="006F3137"/>
    <w:rsid w:val="00704659"/>
    <w:rsid w:val="007047F5"/>
    <w:rsid w:val="00705B98"/>
    <w:rsid w:val="0071135C"/>
    <w:rsid w:val="00715A6A"/>
    <w:rsid w:val="00715BF7"/>
    <w:rsid w:val="00715D7D"/>
    <w:rsid w:val="00720A79"/>
    <w:rsid w:val="007219DC"/>
    <w:rsid w:val="007262E6"/>
    <w:rsid w:val="00732CD0"/>
    <w:rsid w:val="00735143"/>
    <w:rsid w:val="0073534E"/>
    <w:rsid w:val="00735434"/>
    <w:rsid w:val="0074009C"/>
    <w:rsid w:val="00740C88"/>
    <w:rsid w:val="00753D6D"/>
    <w:rsid w:val="007636F0"/>
    <w:rsid w:val="0076483E"/>
    <w:rsid w:val="0076530D"/>
    <w:rsid w:val="00766ADC"/>
    <w:rsid w:val="00766C0F"/>
    <w:rsid w:val="00770AEC"/>
    <w:rsid w:val="00771FC9"/>
    <w:rsid w:val="00773A26"/>
    <w:rsid w:val="00774C0B"/>
    <w:rsid w:val="00782FDD"/>
    <w:rsid w:val="0078303E"/>
    <w:rsid w:val="00783C47"/>
    <w:rsid w:val="007862F3"/>
    <w:rsid w:val="00791594"/>
    <w:rsid w:val="00792400"/>
    <w:rsid w:val="0079251B"/>
    <w:rsid w:val="007929CB"/>
    <w:rsid w:val="007A0811"/>
    <w:rsid w:val="007A1A7D"/>
    <w:rsid w:val="007A398A"/>
    <w:rsid w:val="007A46A4"/>
    <w:rsid w:val="007A5088"/>
    <w:rsid w:val="007A5431"/>
    <w:rsid w:val="007A717A"/>
    <w:rsid w:val="007A7684"/>
    <w:rsid w:val="007A787C"/>
    <w:rsid w:val="007B17E9"/>
    <w:rsid w:val="007B28B8"/>
    <w:rsid w:val="007B2F33"/>
    <w:rsid w:val="007B4E70"/>
    <w:rsid w:val="007C0A79"/>
    <w:rsid w:val="007C3027"/>
    <w:rsid w:val="007D0A52"/>
    <w:rsid w:val="007D55D5"/>
    <w:rsid w:val="007D6FBD"/>
    <w:rsid w:val="007E0827"/>
    <w:rsid w:val="007E0A1C"/>
    <w:rsid w:val="007E0DF5"/>
    <w:rsid w:val="007E233C"/>
    <w:rsid w:val="007E2512"/>
    <w:rsid w:val="007E304B"/>
    <w:rsid w:val="007E61E2"/>
    <w:rsid w:val="007E7CEC"/>
    <w:rsid w:val="007F337E"/>
    <w:rsid w:val="007F573F"/>
    <w:rsid w:val="007F5CD7"/>
    <w:rsid w:val="007F6084"/>
    <w:rsid w:val="007F7EF3"/>
    <w:rsid w:val="00802226"/>
    <w:rsid w:val="00807F09"/>
    <w:rsid w:val="008133B0"/>
    <w:rsid w:val="0081628B"/>
    <w:rsid w:val="00820E19"/>
    <w:rsid w:val="00822810"/>
    <w:rsid w:val="00822D82"/>
    <w:rsid w:val="008239D3"/>
    <w:rsid w:val="00824E69"/>
    <w:rsid w:val="0083184A"/>
    <w:rsid w:val="008348EB"/>
    <w:rsid w:val="00841C00"/>
    <w:rsid w:val="00843312"/>
    <w:rsid w:val="00846164"/>
    <w:rsid w:val="0084744D"/>
    <w:rsid w:val="0085044A"/>
    <w:rsid w:val="00851D66"/>
    <w:rsid w:val="00853EBC"/>
    <w:rsid w:val="008561A1"/>
    <w:rsid w:val="0085762A"/>
    <w:rsid w:val="00860C18"/>
    <w:rsid w:val="00865650"/>
    <w:rsid w:val="00874FD3"/>
    <w:rsid w:val="0087769E"/>
    <w:rsid w:val="00877724"/>
    <w:rsid w:val="00890EEC"/>
    <w:rsid w:val="0089170D"/>
    <w:rsid w:val="0089279A"/>
    <w:rsid w:val="0089518C"/>
    <w:rsid w:val="00895AE3"/>
    <w:rsid w:val="00895D8F"/>
    <w:rsid w:val="008A4C83"/>
    <w:rsid w:val="008A503A"/>
    <w:rsid w:val="008A7ABA"/>
    <w:rsid w:val="008B0129"/>
    <w:rsid w:val="008B17A2"/>
    <w:rsid w:val="008B354D"/>
    <w:rsid w:val="008B399D"/>
    <w:rsid w:val="008B3FA0"/>
    <w:rsid w:val="008B6477"/>
    <w:rsid w:val="008C09F9"/>
    <w:rsid w:val="008C2739"/>
    <w:rsid w:val="008D1A3A"/>
    <w:rsid w:val="008D2EBF"/>
    <w:rsid w:val="008D4FF6"/>
    <w:rsid w:val="008D554F"/>
    <w:rsid w:val="008E126A"/>
    <w:rsid w:val="008E1B22"/>
    <w:rsid w:val="008E1EED"/>
    <w:rsid w:val="008E4371"/>
    <w:rsid w:val="008E69D8"/>
    <w:rsid w:val="008F2924"/>
    <w:rsid w:val="008F3736"/>
    <w:rsid w:val="00900C79"/>
    <w:rsid w:val="00901F45"/>
    <w:rsid w:val="0090243E"/>
    <w:rsid w:val="00904F5A"/>
    <w:rsid w:val="009053C5"/>
    <w:rsid w:val="00906F13"/>
    <w:rsid w:val="00912106"/>
    <w:rsid w:val="00912EEC"/>
    <w:rsid w:val="00913DAB"/>
    <w:rsid w:val="0091791C"/>
    <w:rsid w:val="00924762"/>
    <w:rsid w:val="0092600D"/>
    <w:rsid w:val="0093078F"/>
    <w:rsid w:val="00930BBF"/>
    <w:rsid w:val="0093257D"/>
    <w:rsid w:val="009355AD"/>
    <w:rsid w:val="0093562D"/>
    <w:rsid w:val="00940D69"/>
    <w:rsid w:val="00944F47"/>
    <w:rsid w:val="00945A21"/>
    <w:rsid w:val="00946911"/>
    <w:rsid w:val="0096191C"/>
    <w:rsid w:val="009637A8"/>
    <w:rsid w:val="009647B1"/>
    <w:rsid w:val="00966BD3"/>
    <w:rsid w:val="0096781B"/>
    <w:rsid w:val="00967FCF"/>
    <w:rsid w:val="0097091C"/>
    <w:rsid w:val="00976917"/>
    <w:rsid w:val="00981703"/>
    <w:rsid w:val="0098200F"/>
    <w:rsid w:val="00983434"/>
    <w:rsid w:val="00984150"/>
    <w:rsid w:val="00984B9E"/>
    <w:rsid w:val="0099175A"/>
    <w:rsid w:val="00992536"/>
    <w:rsid w:val="00993113"/>
    <w:rsid w:val="0099423D"/>
    <w:rsid w:val="009948DD"/>
    <w:rsid w:val="00994923"/>
    <w:rsid w:val="00994F6A"/>
    <w:rsid w:val="009A6718"/>
    <w:rsid w:val="009B01FA"/>
    <w:rsid w:val="009B2C81"/>
    <w:rsid w:val="009B3BE2"/>
    <w:rsid w:val="009B6C87"/>
    <w:rsid w:val="009C5C77"/>
    <w:rsid w:val="009D2882"/>
    <w:rsid w:val="009E01F7"/>
    <w:rsid w:val="009E39C7"/>
    <w:rsid w:val="009F163F"/>
    <w:rsid w:val="009F220D"/>
    <w:rsid w:val="00A012E5"/>
    <w:rsid w:val="00A01305"/>
    <w:rsid w:val="00A02927"/>
    <w:rsid w:val="00A14789"/>
    <w:rsid w:val="00A14EF0"/>
    <w:rsid w:val="00A150B7"/>
    <w:rsid w:val="00A150F0"/>
    <w:rsid w:val="00A16C19"/>
    <w:rsid w:val="00A201B0"/>
    <w:rsid w:val="00A22871"/>
    <w:rsid w:val="00A25EA9"/>
    <w:rsid w:val="00A33DD4"/>
    <w:rsid w:val="00A35C21"/>
    <w:rsid w:val="00A36CFE"/>
    <w:rsid w:val="00A47E68"/>
    <w:rsid w:val="00A542E7"/>
    <w:rsid w:val="00A55FC2"/>
    <w:rsid w:val="00A569D0"/>
    <w:rsid w:val="00A65C8D"/>
    <w:rsid w:val="00A673D8"/>
    <w:rsid w:val="00A70335"/>
    <w:rsid w:val="00A7516C"/>
    <w:rsid w:val="00A75EA7"/>
    <w:rsid w:val="00A9447D"/>
    <w:rsid w:val="00A94D59"/>
    <w:rsid w:val="00A95FEF"/>
    <w:rsid w:val="00A96D61"/>
    <w:rsid w:val="00A96EE0"/>
    <w:rsid w:val="00A97386"/>
    <w:rsid w:val="00AA1575"/>
    <w:rsid w:val="00AA2DA0"/>
    <w:rsid w:val="00AA3DFB"/>
    <w:rsid w:val="00AA493E"/>
    <w:rsid w:val="00AA5572"/>
    <w:rsid w:val="00AB139F"/>
    <w:rsid w:val="00AB27D9"/>
    <w:rsid w:val="00AB42A0"/>
    <w:rsid w:val="00AB477A"/>
    <w:rsid w:val="00AB4BD3"/>
    <w:rsid w:val="00AB77FB"/>
    <w:rsid w:val="00AC6DCE"/>
    <w:rsid w:val="00AC7BCD"/>
    <w:rsid w:val="00AE0407"/>
    <w:rsid w:val="00AE0C8C"/>
    <w:rsid w:val="00AE1463"/>
    <w:rsid w:val="00AE175F"/>
    <w:rsid w:val="00AE1E5D"/>
    <w:rsid w:val="00AE3EC1"/>
    <w:rsid w:val="00AF32A7"/>
    <w:rsid w:val="00AF5436"/>
    <w:rsid w:val="00AF5943"/>
    <w:rsid w:val="00B01F2E"/>
    <w:rsid w:val="00B0445A"/>
    <w:rsid w:val="00B05144"/>
    <w:rsid w:val="00B11CB3"/>
    <w:rsid w:val="00B1312D"/>
    <w:rsid w:val="00B135AD"/>
    <w:rsid w:val="00B22C16"/>
    <w:rsid w:val="00B2456D"/>
    <w:rsid w:val="00B24BB3"/>
    <w:rsid w:val="00B2670F"/>
    <w:rsid w:val="00B304F4"/>
    <w:rsid w:val="00B30C76"/>
    <w:rsid w:val="00B41D58"/>
    <w:rsid w:val="00B421D3"/>
    <w:rsid w:val="00B43F78"/>
    <w:rsid w:val="00B44445"/>
    <w:rsid w:val="00B46001"/>
    <w:rsid w:val="00B52333"/>
    <w:rsid w:val="00B5240C"/>
    <w:rsid w:val="00B53924"/>
    <w:rsid w:val="00B55F26"/>
    <w:rsid w:val="00B5654C"/>
    <w:rsid w:val="00B57274"/>
    <w:rsid w:val="00B6023E"/>
    <w:rsid w:val="00B629A2"/>
    <w:rsid w:val="00B64366"/>
    <w:rsid w:val="00B64903"/>
    <w:rsid w:val="00B6625E"/>
    <w:rsid w:val="00B6650A"/>
    <w:rsid w:val="00B66CC1"/>
    <w:rsid w:val="00B7313B"/>
    <w:rsid w:val="00B731CF"/>
    <w:rsid w:val="00B77867"/>
    <w:rsid w:val="00B77E7C"/>
    <w:rsid w:val="00B91085"/>
    <w:rsid w:val="00B92CD9"/>
    <w:rsid w:val="00B93349"/>
    <w:rsid w:val="00B93DA4"/>
    <w:rsid w:val="00B94788"/>
    <w:rsid w:val="00B97BFA"/>
    <w:rsid w:val="00BA3420"/>
    <w:rsid w:val="00BA3B84"/>
    <w:rsid w:val="00BA40AC"/>
    <w:rsid w:val="00BA49D6"/>
    <w:rsid w:val="00BB4DA9"/>
    <w:rsid w:val="00BB5257"/>
    <w:rsid w:val="00BB6620"/>
    <w:rsid w:val="00BC05B8"/>
    <w:rsid w:val="00BC40EE"/>
    <w:rsid w:val="00BC4741"/>
    <w:rsid w:val="00BD0779"/>
    <w:rsid w:val="00BD1815"/>
    <w:rsid w:val="00BD7B86"/>
    <w:rsid w:val="00BE4038"/>
    <w:rsid w:val="00BF00EA"/>
    <w:rsid w:val="00BF0EDA"/>
    <w:rsid w:val="00BF12B6"/>
    <w:rsid w:val="00BF1733"/>
    <w:rsid w:val="00BF1DC7"/>
    <w:rsid w:val="00BF25FF"/>
    <w:rsid w:val="00BF44C4"/>
    <w:rsid w:val="00BF6A1A"/>
    <w:rsid w:val="00C03A72"/>
    <w:rsid w:val="00C058C8"/>
    <w:rsid w:val="00C07921"/>
    <w:rsid w:val="00C07C19"/>
    <w:rsid w:val="00C14E8A"/>
    <w:rsid w:val="00C178B2"/>
    <w:rsid w:val="00C25D38"/>
    <w:rsid w:val="00C27731"/>
    <w:rsid w:val="00C31832"/>
    <w:rsid w:val="00C34A77"/>
    <w:rsid w:val="00C3555B"/>
    <w:rsid w:val="00C35D82"/>
    <w:rsid w:val="00C3649D"/>
    <w:rsid w:val="00C3693E"/>
    <w:rsid w:val="00C47C4C"/>
    <w:rsid w:val="00C47EF0"/>
    <w:rsid w:val="00C51240"/>
    <w:rsid w:val="00C51664"/>
    <w:rsid w:val="00C54A2E"/>
    <w:rsid w:val="00C642E4"/>
    <w:rsid w:val="00C65FBE"/>
    <w:rsid w:val="00C66CC2"/>
    <w:rsid w:val="00C73C7C"/>
    <w:rsid w:val="00C741CC"/>
    <w:rsid w:val="00C762B9"/>
    <w:rsid w:val="00C77DE1"/>
    <w:rsid w:val="00C80095"/>
    <w:rsid w:val="00C80942"/>
    <w:rsid w:val="00C838F5"/>
    <w:rsid w:val="00C85D09"/>
    <w:rsid w:val="00C87752"/>
    <w:rsid w:val="00C9215A"/>
    <w:rsid w:val="00C92D79"/>
    <w:rsid w:val="00CA04D6"/>
    <w:rsid w:val="00CA2E22"/>
    <w:rsid w:val="00CA5A52"/>
    <w:rsid w:val="00CA60B4"/>
    <w:rsid w:val="00CA6FC3"/>
    <w:rsid w:val="00CB13FA"/>
    <w:rsid w:val="00CB2930"/>
    <w:rsid w:val="00CB5F91"/>
    <w:rsid w:val="00CB727F"/>
    <w:rsid w:val="00CC3B9A"/>
    <w:rsid w:val="00CC7AF6"/>
    <w:rsid w:val="00CC7D86"/>
    <w:rsid w:val="00CD0163"/>
    <w:rsid w:val="00CD3C9A"/>
    <w:rsid w:val="00CD3CE8"/>
    <w:rsid w:val="00CD4AF7"/>
    <w:rsid w:val="00CD5A66"/>
    <w:rsid w:val="00CD7C9F"/>
    <w:rsid w:val="00CE188D"/>
    <w:rsid w:val="00CE1E99"/>
    <w:rsid w:val="00CE3F1B"/>
    <w:rsid w:val="00CE4E0E"/>
    <w:rsid w:val="00CF0CC8"/>
    <w:rsid w:val="00CF260D"/>
    <w:rsid w:val="00CF3795"/>
    <w:rsid w:val="00CF798D"/>
    <w:rsid w:val="00D00B31"/>
    <w:rsid w:val="00D03124"/>
    <w:rsid w:val="00D05D68"/>
    <w:rsid w:val="00D11AA1"/>
    <w:rsid w:val="00D148D1"/>
    <w:rsid w:val="00D156A0"/>
    <w:rsid w:val="00D16491"/>
    <w:rsid w:val="00D169D7"/>
    <w:rsid w:val="00D2145A"/>
    <w:rsid w:val="00D2511F"/>
    <w:rsid w:val="00D25AA5"/>
    <w:rsid w:val="00D25FCA"/>
    <w:rsid w:val="00D27070"/>
    <w:rsid w:val="00D27D32"/>
    <w:rsid w:val="00D3031D"/>
    <w:rsid w:val="00D31C4A"/>
    <w:rsid w:val="00D3480D"/>
    <w:rsid w:val="00D4361D"/>
    <w:rsid w:val="00D46CA6"/>
    <w:rsid w:val="00D50189"/>
    <w:rsid w:val="00D5411A"/>
    <w:rsid w:val="00D65970"/>
    <w:rsid w:val="00D661B0"/>
    <w:rsid w:val="00D66333"/>
    <w:rsid w:val="00D715E6"/>
    <w:rsid w:val="00D729C8"/>
    <w:rsid w:val="00D734A7"/>
    <w:rsid w:val="00D84580"/>
    <w:rsid w:val="00D87324"/>
    <w:rsid w:val="00D92242"/>
    <w:rsid w:val="00D93D61"/>
    <w:rsid w:val="00DA048B"/>
    <w:rsid w:val="00DA0A59"/>
    <w:rsid w:val="00DA0AFB"/>
    <w:rsid w:val="00DA12DD"/>
    <w:rsid w:val="00DA1B27"/>
    <w:rsid w:val="00DA1F11"/>
    <w:rsid w:val="00DA3C58"/>
    <w:rsid w:val="00DB1C1E"/>
    <w:rsid w:val="00DB20A0"/>
    <w:rsid w:val="00DB5E68"/>
    <w:rsid w:val="00DB61FF"/>
    <w:rsid w:val="00DC507D"/>
    <w:rsid w:val="00DC64E1"/>
    <w:rsid w:val="00DD2121"/>
    <w:rsid w:val="00DD248D"/>
    <w:rsid w:val="00DD44D0"/>
    <w:rsid w:val="00DE2765"/>
    <w:rsid w:val="00DE6D9F"/>
    <w:rsid w:val="00DF07E8"/>
    <w:rsid w:val="00DF0B90"/>
    <w:rsid w:val="00DF0BF7"/>
    <w:rsid w:val="00DF1922"/>
    <w:rsid w:val="00DF3245"/>
    <w:rsid w:val="00DF463C"/>
    <w:rsid w:val="00DF7037"/>
    <w:rsid w:val="00E107F6"/>
    <w:rsid w:val="00E2064B"/>
    <w:rsid w:val="00E20CE3"/>
    <w:rsid w:val="00E21FCB"/>
    <w:rsid w:val="00E25970"/>
    <w:rsid w:val="00E25E73"/>
    <w:rsid w:val="00E26745"/>
    <w:rsid w:val="00E33524"/>
    <w:rsid w:val="00E336C9"/>
    <w:rsid w:val="00E34EC7"/>
    <w:rsid w:val="00E37F55"/>
    <w:rsid w:val="00E412B9"/>
    <w:rsid w:val="00E41AAD"/>
    <w:rsid w:val="00E41B2E"/>
    <w:rsid w:val="00E45674"/>
    <w:rsid w:val="00E46886"/>
    <w:rsid w:val="00E50916"/>
    <w:rsid w:val="00E53759"/>
    <w:rsid w:val="00E548FD"/>
    <w:rsid w:val="00E6039D"/>
    <w:rsid w:val="00E63703"/>
    <w:rsid w:val="00E67BF1"/>
    <w:rsid w:val="00E716EF"/>
    <w:rsid w:val="00E75E35"/>
    <w:rsid w:val="00E76BE4"/>
    <w:rsid w:val="00E77729"/>
    <w:rsid w:val="00E8045C"/>
    <w:rsid w:val="00E834EC"/>
    <w:rsid w:val="00E850F5"/>
    <w:rsid w:val="00E85988"/>
    <w:rsid w:val="00E865EC"/>
    <w:rsid w:val="00E869BA"/>
    <w:rsid w:val="00E90679"/>
    <w:rsid w:val="00E922E9"/>
    <w:rsid w:val="00E93461"/>
    <w:rsid w:val="00E94ADD"/>
    <w:rsid w:val="00E95C48"/>
    <w:rsid w:val="00E96545"/>
    <w:rsid w:val="00E97BDF"/>
    <w:rsid w:val="00EA108A"/>
    <w:rsid w:val="00EA1CD6"/>
    <w:rsid w:val="00EB1B2D"/>
    <w:rsid w:val="00EB337F"/>
    <w:rsid w:val="00EB7EE2"/>
    <w:rsid w:val="00EC7097"/>
    <w:rsid w:val="00EC70DC"/>
    <w:rsid w:val="00ED1F20"/>
    <w:rsid w:val="00ED5F97"/>
    <w:rsid w:val="00ED6015"/>
    <w:rsid w:val="00ED6AB8"/>
    <w:rsid w:val="00EE63BF"/>
    <w:rsid w:val="00EE797F"/>
    <w:rsid w:val="00EF357E"/>
    <w:rsid w:val="00EF7031"/>
    <w:rsid w:val="00EF712F"/>
    <w:rsid w:val="00F01DD0"/>
    <w:rsid w:val="00F02239"/>
    <w:rsid w:val="00F06588"/>
    <w:rsid w:val="00F1274A"/>
    <w:rsid w:val="00F264E4"/>
    <w:rsid w:val="00F26C7B"/>
    <w:rsid w:val="00F30F1A"/>
    <w:rsid w:val="00F315A3"/>
    <w:rsid w:val="00F37E5F"/>
    <w:rsid w:val="00F41CB0"/>
    <w:rsid w:val="00F473FD"/>
    <w:rsid w:val="00F5140F"/>
    <w:rsid w:val="00F56D6D"/>
    <w:rsid w:val="00F604D4"/>
    <w:rsid w:val="00F60728"/>
    <w:rsid w:val="00F61A94"/>
    <w:rsid w:val="00F61CC8"/>
    <w:rsid w:val="00F63557"/>
    <w:rsid w:val="00F6376A"/>
    <w:rsid w:val="00F643EB"/>
    <w:rsid w:val="00F64519"/>
    <w:rsid w:val="00F6659A"/>
    <w:rsid w:val="00F6769A"/>
    <w:rsid w:val="00F70458"/>
    <w:rsid w:val="00F72170"/>
    <w:rsid w:val="00F72A29"/>
    <w:rsid w:val="00F745F7"/>
    <w:rsid w:val="00F74F2D"/>
    <w:rsid w:val="00F7641E"/>
    <w:rsid w:val="00F80480"/>
    <w:rsid w:val="00F80676"/>
    <w:rsid w:val="00F827F7"/>
    <w:rsid w:val="00F8431A"/>
    <w:rsid w:val="00F85DD4"/>
    <w:rsid w:val="00F9042C"/>
    <w:rsid w:val="00F93895"/>
    <w:rsid w:val="00F93D12"/>
    <w:rsid w:val="00F948E8"/>
    <w:rsid w:val="00F9690E"/>
    <w:rsid w:val="00FA0B24"/>
    <w:rsid w:val="00FA0EF5"/>
    <w:rsid w:val="00FA5073"/>
    <w:rsid w:val="00FA6C4B"/>
    <w:rsid w:val="00FA6F12"/>
    <w:rsid w:val="00FB08A0"/>
    <w:rsid w:val="00FB4EB2"/>
    <w:rsid w:val="00FB6689"/>
    <w:rsid w:val="00FB704C"/>
    <w:rsid w:val="00FC01C4"/>
    <w:rsid w:val="00FC2FC4"/>
    <w:rsid w:val="00FC6DB1"/>
    <w:rsid w:val="00FD5861"/>
    <w:rsid w:val="00FE0624"/>
    <w:rsid w:val="00FE089D"/>
    <w:rsid w:val="00FE25C4"/>
    <w:rsid w:val="00FE2ABF"/>
    <w:rsid w:val="00FE787E"/>
    <w:rsid w:val="00FF1645"/>
    <w:rsid w:val="00FF2974"/>
    <w:rsid w:val="00FF35B4"/>
    <w:rsid w:val="00FF418D"/>
    <w:rsid w:val="00FF74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1"/>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 w:type="paragraph" w:customStyle="1" w:styleId="Standard">
    <w:name w:val="Standard"/>
    <w:rsid w:val="0022140E"/>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6707244">
      <w:bodyDiv w:val="1"/>
      <w:marLeft w:val="0"/>
      <w:marRight w:val="0"/>
      <w:marTop w:val="0"/>
      <w:marBottom w:val="0"/>
      <w:divBdr>
        <w:top w:val="none" w:sz="0" w:space="0" w:color="auto"/>
        <w:left w:val="none" w:sz="0" w:space="0" w:color="auto"/>
        <w:bottom w:val="none" w:sz="0" w:space="0" w:color="auto"/>
        <w:right w:val="none" w:sz="0" w:space="0" w:color="auto"/>
      </w:divBdr>
    </w:div>
    <w:div w:id="1286421225">
      <w:bodyDiv w:val="1"/>
      <w:marLeft w:val="0"/>
      <w:marRight w:val="0"/>
      <w:marTop w:val="0"/>
      <w:marBottom w:val="0"/>
      <w:divBdr>
        <w:top w:val="none" w:sz="0" w:space="0" w:color="auto"/>
        <w:left w:val="none" w:sz="0" w:space="0" w:color="auto"/>
        <w:bottom w:val="none" w:sz="0" w:space="0" w:color="auto"/>
        <w:right w:val="none" w:sz="0" w:space="0" w:color="auto"/>
      </w:divBdr>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sza_gmina@poczta.onet.pl" TargetMode="External"/><Relationship Id="rId13" Type="http://schemas.openxmlformats.org/officeDocument/2006/relationships/hyperlink" Target="http://nasza-gmina.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asza-gmina.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asza-gmina.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nasza-gmina.org/" TargetMode="External"/><Relationship Id="rId4" Type="http://schemas.openxmlformats.org/officeDocument/2006/relationships/settings" Target="settings.xml"/><Relationship Id="rId9" Type="http://schemas.openxmlformats.org/officeDocument/2006/relationships/hyperlink" Target="http://nasza-gmina.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F5946-6781-4396-8A1A-5FD2D0374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3114</TotalTime>
  <Pages>20</Pages>
  <Words>7691</Words>
  <Characters>46149</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660</cp:revision>
  <cp:lastPrinted>2019-07-31T08:09:00Z</cp:lastPrinted>
  <dcterms:created xsi:type="dcterms:W3CDTF">2016-09-23T12:04:00Z</dcterms:created>
  <dcterms:modified xsi:type="dcterms:W3CDTF">2020-06-09T12:55:00Z</dcterms:modified>
</cp:coreProperties>
</file>